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4D2E76" w14:textId="77777777" w:rsidR="00F0441F" w:rsidRPr="00AF74B4" w:rsidRDefault="00F0441F" w:rsidP="006371DF">
      <w:pPr>
        <w:spacing w:after="0"/>
        <w:jc w:val="center"/>
        <w:rPr>
          <w:rFonts w:ascii="Arial" w:hAnsi="Arial" w:cs="Arial"/>
          <w:b/>
          <w:sz w:val="40"/>
          <w:szCs w:val="44"/>
        </w:rPr>
      </w:pPr>
      <w:r w:rsidRPr="00AF74B4">
        <w:rPr>
          <w:rFonts w:ascii="Arial" w:hAnsi="Arial" w:cs="Arial"/>
          <w:b/>
          <w:sz w:val="40"/>
          <w:szCs w:val="44"/>
        </w:rPr>
        <w:t xml:space="preserve">EUROPA </w:t>
      </w:r>
      <w:r w:rsidR="00342FC7" w:rsidRPr="00AF74B4">
        <w:rPr>
          <w:rFonts w:ascii="Arial" w:hAnsi="Arial" w:cs="Arial"/>
          <w:b/>
          <w:sz w:val="40"/>
          <w:szCs w:val="44"/>
        </w:rPr>
        <w:t>ROMANTICA</w:t>
      </w:r>
    </w:p>
    <w:p w14:paraId="50FC6465" w14:textId="77777777" w:rsidR="00327F8C" w:rsidRPr="00AF74B4" w:rsidRDefault="007222AA" w:rsidP="00270056">
      <w:pPr>
        <w:spacing w:after="0"/>
        <w:jc w:val="center"/>
        <w:rPr>
          <w:rFonts w:ascii="Arial" w:hAnsi="Arial" w:cs="Arial"/>
          <w:b/>
          <w:sz w:val="28"/>
          <w:szCs w:val="32"/>
        </w:rPr>
      </w:pPr>
      <w:r w:rsidRPr="00AF74B4">
        <w:rPr>
          <w:rFonts w:ascii="Arial" w:hAnsi="Arial" w:cs="Arial"/>
          <w:b/>
          <w:sz w:val="28"/>
          <w:szCs w:val="32"/>
        </w:rPr>
        <w:t xml:space="preserve">Países: </w:t>
      </w:r>
      <w:r w:rsidR="00713956" w:rsidRPr="00AF74B4">
        <w:rPr>
          <w:rFonts w:ascii="Arial" w:hAnsi="Arial" w:cs="Arial"/>
          <w:b/>
          <w:sz w:val="28"/>
          <w:szCs w:val="32"/>
        </w:rPr>
        <w:t>España</w:t>
      </w:r>
      <w:r w:rsidRPr="00AF74B4">
        <w:rPr>
          <w:rFonts w:ascii="Arial" w:hAnsi="Arial" w:cs="Arial"/>
          <w:b/>
          <w:sz w:val="28"/>
          <w:szCs w:val="32"/>
        </w:rPr>
        <w:t xml:space="preserve"> – Francia – </w:t>
      </w:r>
      <w:r w:rsidR="00327F8C" w:rsidRPr="00AF74B4">
        <w:rPr>
          <w:rFonts w:ascii="Arial" w:hAnsi="Arial" w:cs="Arial"/>
          <w:b/>
          <w:sz w:val="28"/>
          <w:szCs w:val="32"/>
        </w:rPr>
        <w:t xml:space="preserve">Alemania – Austria – Italia </w:t>
      </w:r>
    </w:p>
    <w:p w14:paraId="7DA4565F" w14:textId="77777777" w:rsidR="00F0441F" w:rsidRDefault="00F0441F" w:rsidP="00F0441F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49278FE" w14:textId="77777777" w:rsidR="00F0441F" w:rsidRDefault="008E56E5" w:rsidP="00F23F17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</w:t>
      </w:r>
      <w:r w:rsidR="00342FC7">
        <w:rPr>
          <w:rFonts w:ascii="Arial" w:hAnsi="Arial" w:cs="Arial"/>
          <w:b/>
          <w:sz w:val="28"/>
          <w:szCs w:val="28"/>
        </w:rPr>
        <w:t>-52022</w:t>
      </w:r>
      <w:r w:rsidR="0009267A">
        <w:rPr>
          <w:rFonts w:ascii="Arial" w:hAnsi="Arial" w:cs="Arial"/>
          <w:b/>
          <w:sz w:val="28"/>
          <w:szCs w:val="28"/>
        </w:rPr>
        <w:t xml:space="preserve">  SALIDAS: SABADOS DESDE ECUADOR   </w:t>
      </w:r>
      <w:r w:rsidR="00342FC7">
        <w:rPr>
          <w:rFonts w:ascii="Arial" w:hAnsi="Arial" w:cs="Arial"/>
          <w:b/>
          <w:sz w:val="28"/>
          <w:szCs w:val="28"/>
        </w:rPr>
        <w:t>20</w:t>
      </w:r>
      <w:r w:rsidR="00F0441F" w:rsidRPr="00270056">
        <w:rPr>
          <w:rFonts w:ascii="Arial" w:hAnsi="Arial" w:cs="Arial"/>
          <w:b/>
          <w:sz w:val="28"/>
          <w:szCs w:val="28"/>
        </w:rPr>
        <w:t xml:space="preserve"> DIAS</w:t>
      </w:r>
    </w:p>
    <w:p w14:paraId="22387321" w14:textId="77777777" w:rsidR="00206CB1" w:rsidRDefault="0009267A" w:rsidP="00112A5A">
      <w:pPr>
        <w:spacing w:after="0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(Quito, Guayaquil)</w:t>
      </w:r>
    </w:p>
    <w:p w14:paraId="6AA57E12" w14:textId="77777777" w:rsidR="00061BF0" w:rsidRDefault="00061BF0" w:rsidP="008804D0">
      <w:pPr>
        <w:spacing w:after="0" w:line="240" w:lineRule="auto"/>
        <w:jc w:val="center"/>
        <w:rPr>
          <w:rFonts w:ascii="Arial" w:eastAsia="Times New Roman" w:hAnsi="Arial" w:cs="Arial"/>
          <w:b/>
          <w:color w:val="FF0000"/>
          <w:sz w:val="28"/>
          <w:szCs w:val="24"/>
          <w:lang w:eastAsia="es-ES"/>
        </w:rPr>
      </w:pPr>
    </w:p>
    <w:p w14:paraId="69E26482" w14:textId="77777777" w:rsidR="008804D0" w:rsidRPr="00416212" w:rsidRDefault="008804D0" w:rsidP="008804D0">
      <w:pPr>
        <w:spacing w:after="0"/>
        <w:jc w:val="center"/>
        <w:rPr>
          <w:rFonts w:ascii="Arial" w:eastAsia="Times New Roman" w:hAnsi="Arial" w:cs="Arial"/>
          <w:b/>
          <w:sz w:val="24"/>
          <w:szCs w:val="24"/>
          <w:lang w:val="es-EC" w:eastAsia="es-ES"/>
        </w:rPr>
      </w:pPr>
    </w:p>
    <w:p w14:paraId="2D36C59D" w14:textId="7A7878B7" w:rsidR="008804D0" w:rsidRPr="006371DF" w:rsidRDefault="008804D0" w:rsidP="006371DF">
      <w:pPr>
        <w:spacing w:after="0"/>
        <w:jc w:val="center"/>
        <w:rPr>
          <w:rFonts w:ascii="Arial" w:hAnsi="Arial" w:cs="Arial"/>
          <w:b/>
          <w:bCs/>
          <w:color w:val="FF0000"/>
          <w:sz w:val="28"/>
          <w:shd w:val="clear" w:color="auto" w:fill="FFFF00"/>
          <w:lang w:val="pt-BR"/>
        </w:rPr>
      </w:pPr>
      <w:r>
        <w:rPr>
          <w:rFonts w:ascii="Arial" w:hAnsi="Arial" w:cs="Arial"/>
          <w:b/>
          <w:bCs/>
          <w:color w:val="FF0000"/>
          <w:sz w:val="28"/>
          <w:shd w:val="clear" w:color="auto" w:fill="FFFF00"/>
          <w:lang w:val="pt-BR"/>
        </w:rPr>
        <w:t xml:space="preserve">PRECIO POR </w:t>
      </w:r>
      <w:r w:rsidR="00DC6C88">
        <w:rPr>
          <w:rFonts w:ascii="Arial" w:hAnsi="Arial" w:cs="Arial"/>
          <w:b/>
          <w:bCs/>
          <w:color w:val="FF0000"/>
          <w:sz w:val="28"/>
          <w:shd w:val="clear" w:color="auto" w:fill="FFFF00"/>
          <w:lang w:val="pt-BR"/>
        </w:rPr>
        <w:t xml:space="preserve">PERSONA EN HABITACION DOBLE </w:t>
      </w:r>
      <w:r w:rsidR="00232783">
        <w:rPr>
          <w:rFonts w:ascii="Arial" w:hAnsi="Arial" w:cs="Arial"/>
          <w:b/>
          <w:bCs/>
          <w:color w:val="FF0000"/>
          <w:sz w:val="28"/>
          <w:shd w:val="clear" w:color="auto" w:fill="FFFF00"/>
          <w:lang w:val="pt-BR"/>
        </w:rPr>
        <w:t>2,58</w:t>
      </w:r>
      <w:r w:rsidR="00993521">
        <w:rPr>
          <w:rFonts w:ascii="Arial" w:hAnsi="Arial" w:cs="Arial"/>
          <w:b/>
          <w:bCs/>
          <w:color w:val="FF0000"/>
          <w:sz w:val="28"/>
          <w:shd w:val="clear" w:color="auto" w:fill="FFFF00"/>
          <w:lang w:val="pt-BR"/>
        </w:rPr>
        <w:t>0</w:t>
      </w:r>
      <w:r>
        <w:rPr>
          <w:rFonts w:ascii="Arial" w:hAnsi="Arial" w:cs="Arial"/>
          <w:b/>
          <w:bCs/>
          <w:color w:val="FF0000"/>
          <w:sz w:val="28"/>
          <w:shd w:val="clear" w:color="auto" w:fill="FFFF00"/>
          <w:lang w:val="pt-BR"/>
        </w:rPr>
        <w:t xml:space="preserve"> USD</w:t>
      </w:r>
    </w:p>
    <w:p w14:paraId="2947F194" w14:textId="77777777" w:rsidR="00FE49C5" w:rsidRPr="006371DF" w:rsidRDefault="00206CB1" w:rsidP="006371DF">
      <w:pPr>
        <w:spacing w:after="0"/>
        <w:jc w:val="center"/>
        <w:rPr>
          <w:rFonts w:ascii="Arial" w:hAnsi="Arial" w:cs="Arial"/>
          <w:b/>
          <w:sz w:val="28"/>
          <w:szCs w:val="28"/>
          <w:lang w:val="en-US"/>
        </w:rPr>
      </w:pPr>
      <w:r>
        <w:rPr>
          <w:rFonts w:ascii="Arial" w:hAnsi="Arial" w:cs="Arial"/>
          <w:b/>
          <w:noProof/>
          <w:sz w:val="28"/>
          <w:szCs w:val="28"/>
          <w:lang w:val="es-EC" w:eastAsia="es-EC"/>
        </w:rPr>
        <w:drawing>
          <wp:inline distT="0" distB="0" distL="0" distR="0" wp14:anchorId="69A1F1C3" wp14:editId="04C4ABE5">
            <wp:extent cx="1884866" cy="1257300"/>
            <wp:effectExtent l="76200" t="76200" r="115570" b="114300"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drid-2651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0826" cy="126127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noProof/>
          <w:sz w:val="28"/>
          <w:szCs w:val="28"/>
          <w:lang w:val="es-EC" w:eastAsia="es-EC"/>
        </w:rPr>
        <w:drawing>
          <wp:inline distT="0" distB="0" distL="0" distR="0" wp14:anchorId="080332CE" wp14:editId="7DC0CEAA">
            <wp:extent cx="1903890" cy="1264702"/>
            <wp:effectExtent l="76200" t="76200" r="115570" b="107315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pa-de-los-principales-puntos-turisticos-de-paris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3109" cy="1264183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noProof/>
          <w:sz w:val="28"/>
          <w:szCs w:val="28"/>
          <w:lang w:val="es-EC" w:eastAsia="es-EC"/>
        </w:rPr>
        <w:drawing>
          <wp:inline distT="0" distB="0" distL="0" distR="0" wp14:anchorId="68C55B0C" wp14:editId="7642CEF9">
            <wp:extent cx="1809716" cy="1258570"/>
            <wp:effectExtent l="76200" t="76200" r="114935" b="113030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erlin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9389" cy="1265297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480B7090" w14:textId="77777777" w:rsidR="00FE49C5" w:rsidRPr="00AF74B4" w:rsidRDefault="00AF74B4" w:rsidP="00AF74B4">
      <w:pPr>
        <w:spacing w:after="0"/>
        <w:jc w:val="center"/>
        <w:rPr>
          <w:rFonts w:ascii="Arial" w:hAnsi="Arial" w:cs="Arial"/>
          <w:b/>
          <w:color w:val="FF0000"/>
          <w:sz w:val="28"/>
          <w:szCs w:val="28"/>
        </w:rPr>
      </w:pPr>
      <w:r>
        <w:rPr>
          <w:rFonts w:ascii="Arial" w:hAnsi="Arial" w:cs="Arial"/>
          <w:b/>
          <w:color w:val="FF0000"/>
          <w:sz w:val="28"/>
          <w:szCs w:val="28"/>
        </w:rPr>
        <w:t>VISITANDO</w:t>
      </w:r>
    </w:p>
    <w:p w14:paraId="79EA2E2F" w14:textId="77777777" w:rsidR="004B4A23" w:rsidRPr="00270056" w:rsidRDefault="00713956" w:rsidP="00AF74B4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4"/>
          <w:szCs w:val="24"/>
        </w:rPr>
        <w:t>Madrid-Burdeos-Valle del Loira-Blois-Paris-Heidelberg-Innsbruck-Viena-Venecia-Florencia-Roma-Pisa-Niza-Barcelona-Zaragoza-Madrid.</w:t>
      </w:r>
    </w:p>
    <w:p w14:paraId="27FAB42A" w14:textId="77777777" w:rsidR="00F0441F" w:rsidRPr="00F0441F" w:rsidRDefault="00F0441F" w:rsidP="0009267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s-ES"/>
        </w:rPr>
      </w:pPr>
    </w:p>
    <w:p w14:paraId="57DE8919" w14:textId="77777777" w:rsidR="003145E5" w:rsidRDefault="00F0441F" w:rsidP="00AF74B4">
      <w:pPr>
        <w:spacing w:after="0"/>
        <w:ind w:firstLine="708"/>
        <w:jc w:val="center"/>
        <w:rPr>
          <w:rFonts w:ascii="Arial" w:hAnsi="Arial" w:cs="Arial"/>
          <w:b/>
          <w:sz w:val="28"/>
          <w:szCs w:val="28"/>
        </w:rPr>
      </w:pPr>
      <w:r w:rsidRPr="00F0441F">
        <w:rPr>
          <w:rFonts w:ascii="Arial" w:hAnsi="Arial" w:cs="Arial"/>
          <w:b/>
          <w:sz w:val="28"/>
          <w:szCs w:val="28"/>
        </w:rPr>
        <w:t>ITINERARIO</w:t>
      </w:r>
    </w:p>
    <w:p w14:paraId="0F3E55C2" w14:textId="77777777" w:rsidR="00342FC7" w:rsidRPr="00342FC7" w:rsidRDefault="00342FC7" w:rsidP="00342FC7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14:paraId="656CA680" w14:textId="77777777" w:rsidR="003145E5" w:rsidRPr="00342FC7" w:rsidRDefault="00AF74B4" w:rsidP="003145E5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Día 1º (Sábado)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="009D2F51">
        <w:rPr>
          <w:rFonts w:ascii="Arial" w:eastAsia="Arial" w:hAnsi="Arial" w:cs="Arial"/>
          <w:b/>
          <w:sz w:val="24"/>
        </w:rPr>
        <w:t>ECUADOR</w:t>
      </w:r>
      <w:r w:rsidR="00206CB1" w:rsidRPr="00342FC7">
        <w:rPr>
          <w:rFonts w:ascii="Arial" w:hAnsi="Arial" w:cs="Arial"/>
          <w:b/>
          <w:sz w:val="24"/>
          <w:szCs w:val="24"/>
        </w:rPr>
        <w:t xml:space="preserve"> </w:t>
      </w:r>
      <w:r w:rsidR="003145E5" w:rsidRPr="00342FC7">
        <w:rPr>
          <w:rFonts w:ascii="Arial" w:hAnsi="Arial" w:cs="Arial"/>
          <w:b/>
          <w:sz w:val="24"/>
          <w:szCs w:val="24"/>
        </w:rPr>
        <w:t>-</w:t>
      </w:r>
      <w:r w:rsidR="00206CB1">
        <w:rPr>
          <w:rFonts w:ascii="Arial" w:hAnsi="Arial" w:cs="Arial"/>
          <w:b/>
          <w:sz w:val="24"/>
          <w:szCs w:val="24"/>
        </w:rPr>
        <w:t xml:space="preserve"> </w:t>
      </w:r>
      <w:r w:rsidR="003145E5" w:rsidRPr="00342FC7">
        <w:rPr>
          <w:rFonts w:ascii="Arial" w:hAnsi="Arial" w:cs="Arial"/>
          <w:b/>
          <w:sz w:val="24"/>
          <w:szCs w:val="24"/>
        </w:rPr>
        <w:t>MADRID</w:t>
      </w:r>
    </w:p>
    <w:p w14:paraId="143C7117" w14:textId="77777777" w:rsidR="003145E5" w:rsidRPr="008C28E4" w:rsidRDefault="003145E5" w:rsidP="003145E5">
      <w:pPr>
        <w:spacing w:after="0"/>
        <w:jc w:val="both"/>
        <w:rPr>
          <w:rFonts w:ascii="Arial" w:hAnsi="Arial" w:cs="Arial"/>
          <w:sz w:val="24"/>
          <w:szCs w:val="24"/>
        </w:rPr>
      </w:pPr>
      <w:r w:rsidRPr="008C28E4">
        <w:rPr>
          <w:rFonts w:ascii="Arial" w:hAnsi="Arial" w:cs="Arial"/>
          <w:sz w:val="24"/>
          <w:szCs w:val="24"/>
        </w:rPr>
        <w:t>Salida en vuelo intercontinental hacia Madrid. Noche a bordo.</w:t>
      </w:r>
    </w:p>
    <w:p w14:paraId="6DCB4B1B" w14:textId="77777777" w:rsidR="003145E5" w:rsidRPr="008C28E4" w:rsidRDefault="003145E5" w:rsidP="003145E5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B0D3D27" w14:textId="77777777" w:rsidR="003145E5" w:rsidRPr="00342FC7" w:rsidRDefault="00AF74B4" w:rsidP="003145E5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Día 2º (Domingo)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="003145E5" w:rsidRPr="00342FC7">
        <w:rPr>
          <w:rFonts w:ascii="Arial" w:hAnsi="Arial" w:cs="Arial"/>
          <w:b/>
          <w:sz w:val="24"/>
          <w:szCs w:val="24"/>
        </w:rPr>
        <w:t>MADRID</w:t>
      </w:r>
    </w:p>
    <w:p w14:paraId="35EFBBD6" w14:textId="77777777" w:rsidR="003145E5" w:rsidRPr="008C28E4" w:rsidRDefault="003145E5" w:rsidP="003145E5">
      <w:pPr>
        <w:spacing w:after="0"/>
        <w:jc w:val="both"/>
        <w:rPr>
          <w:rFonts w:ascii="Arial" w:hAnsi="Arial" w:cs="Arial"/>
          <w:sz w:val="24"/>
          <w:szCs w:val="24"/>
        </w:rPr>
      </w:pPr>
      <w:r w:rsidRPr="008C28E4">
        <w:rPr>
          <w:rFonts w:ascii="Arial" w:hAnsi="Arial" w:cs="Arial"/>
          <w:sz w:val="24"/>
          <w:szCs w:val="24"/>
        </w:rPr>
        <w:t xml:space="preserve">Llegada al aeropuerto internacional de Madrid-Barajas. Asistencia y traslado al hotel. </w:t>
      </w:r>
      <w:r w:rsidRPr="000E43F2">
        <w:rPr>
          <w:rFonts w:ascii="Arial" w:hAnsi="Arial" w:cs="Arial"/>
          <w:b/>
          <w:sz w:val="24"/>
          <w:szCs w:val="24"/>
        </w:rPr>
        <w:t>Alojamiento</w:t>
      </w:r>
      <w:r w:rsidRPr="008C28E4">
        <w:rPr>
          <w:rFonts w:ascii="Arial" w:hAnsi="Arial" w:cs="Arial"/>
          <w:sz w:val="24"/>
          <w:szCs w:val="24"/>
        </w:rPr>
        <w:t xml:space="preserve"> y resto del día libre.</w:t>
      </w:r>
    </w:p>
    <w:p w14:paraId="4905E333" w14:textId="77777777" w:rsidR="003145E5" w:rsidRDefault="003145E5" w:rsidP="003145E5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1E9E8EF" w14:textId="77777777" w:rsidR="003145E5" w:rsidRPr="00342FC7" w:rsidRDefault="00AF74B4" w:rsidP="003145E5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Día 3º (Lunes)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="003145E5" w:rsidRPr="00342FC7">
        <w:rPr>
          <w:rFonts w:ascii="Arial" w:hAnsi="Arial" w:cs="Arial"/>
          <w:b/>
          <w:sz w:val="24"/>
          <w:szCs w:val="24"/>
        </w:rPr>
        <w:t xml:space="preserve">MADRID </w:t>
      </w:r>
    </w:p>
    <w:p w14:paraId="0599BE4B" w14:textId="77777777" w:rsidR="00416212" w:rsidRPr="008C28E4" w:rsidRDefault="001E6585" w:rsidP="003145E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</w:t>
      </w:r>
      <w:r w:rsidR="003145E5" w:rsidRPr="000E43F2">
        <w:rPr>
          <w:rFonts w:ascii="Arial" w:hAnsi="Arial" w:cs="Arial"/>
          <w:b/>
          <w:sz w:val="24"/>
          <w:szCs w:val="24"/>
        </w:rPr>
        <w:t>esayuno</w:t>
      </w:r>
      <w:r w:rsidR="003145E5" w:rsidRPr="008C28E4">
        <w:rPr>
          <w:rFonts w:ascii="Arial" w:hAnsi="Arial" w:cs="Arial"/>
          <w:sz w:val="24"/>
          <w:szCs w:val="24"/>
        </w:rPr>
        <w:t>. Por la mañana, visita panorámica de la ciudad con amplio recorrido a través de sus más importantes avenidas, plazas y edificios: Gran Vía, Cibeles y el Ayuntamiento, Puerta de Alcalá, Plaza de España, Plaza de Oriente donde se sitúa el Palacio Real…. Resto del día libre para compras o actividades personales.</w:t>
      </w:r>
      <w:r w:rsidRPr="001E6585">
        <w:rPr>
          <w:rFonts w:ascii="Arial" w:hAnsi="Arial" w:cs="Arial"/>
          <w:b/>
          <w:sz w:val="24"/>
          <w:szCs w:val="24"/>
        </w:rPr>
        <w:t xml:space="preserve"> </w:t>
      </w:r>
      <w:r w:rsidRPr="000E43F2">
        <w:rPr>
          <w:rFonts w:ascii="Arial" w:hAnsi="Arial" w:cs="Arial"/>
          <w:b/>
          <w:sz w:val="24"/>
          <w:szCs w:val="24"/>
        </w:rPr>
        <w:t>Alojamiento</w:t>
      </w:r>
      <w:r>
        <w:rPr>
          <w:rFonts w:ascii="Arial" w:hAnsi="Arial" w:cs="Arial"/>
          <w:b/>
          <w:sz w:val="24"/>
          <w:szCs w:val="24"/>
        </w:rPr>
        <w:t>.</w:t>
      </w:r>
    </w:p>
    <w:p w14:paraId="7625EFD4" w14:textId="77777777" w:rsidR="003145E5" w:rsidRPr="00342FC7" w:rsidRDefault="00AF74B4" w:rsidP="003145E5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Día 4º (Martes)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="003145E5" w:rsidRPr="00342FC7">
        <w:rPr>
          <w:rFonts w:ascii="Arial" w:hAnsi="Arial" w:cs="Arial"/>
          <w:b/>
          <w:sz w:val="24"/>
          <w:szCs w:val="24"/>
        </w:rPr>
        <w:t>MADRID-BURDEOS</w:t>
      </w:r>
    </w:p>
    <w:p w14:paraId="286E8BC6" w14:textId="77777777" w:rsidR="003145E5" w:rsidRPr="000E43F2" w:rsidRDefault="003145E5" w:rsidP="003145E5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0E43F2">
        <w:rPr>
          <w:rFonts w:ascii="Arial" w:hAnsi="Arial" w:cs="Arial"/>
          <w:b/>
          <w:sz w:val="24"/>
          <w:szCs w:val="24"/>
        </w:rPr>
        <w:t>Desayuno</w:t>
      </w:r>
      <w:r w:rsidRPr="008C28E4">
        <w:rPr>
          <w:rFonts w:ascii="Arial" w:hAnsi="Arial" w:cs="Arial"/>
          <w:sz w:val="24"/>
          <w:szCs w:val="24"/>
        </w:rPr>
        <w:t xml:space="preserve"> y salida hacia el norte de España vía Burgos y San Sebastián hacia la frontera francesa para llegar a Burdeos, capital de Aquitania e importante región vinícola. </w:t>
      </w:r>
      <w:r w:rsidRPr="000E43F2">
        <w:rPr>
          <w:rFonts w:ascii="Arial" w:hAnsi="Arial" w:cs="Arial"/>
          <w:b/>
          <w:sz w:val="24"/>
          <w:szCs w:val="24"/>
        </w:rPr>
        <w:t>Alojamiento.</w:t>
      </w:r>
    </w:p>
    <w:p w14:paraId="33F4E78C" w14:textId="77777777" w:rsidR="003145E5" w:rsidRPr="008C28E4" w:rsidRDefault="003145E5" w:rsidP="003145E5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5563BDAD" w14:textId="77777777" w:rsidR="003145E5" w:rsidRPr="00342FC7" w:rsidRDefault="00AF74B4" w:rsidP="003145E5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Día 5º (Miércoles)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="003145E5" w:rsidRPr="00342FC7">
        <w:rPr>
          <w:rFonts w:ascii="Arial" w:hAnsi="Arial" w:cs="Arial"/>
          <w:b/>
          <w:sz w:val="24"/>
          <w:szCs w:val="24"/>
        </w:rPr>
        <w:t>BURDEOS-VALLE DEL LOIRA-BLOIS-PARIS</w:t>
      </w:r>
    </w:p>
    <w:p w14:paraId="6E706B30" w14:textId="77777777" w:rsidR="003145E5" w:rsidRPr="008C28E4" w:rsidRDefault="003145E5" w:rsidP="003145E5">
      <w:pPr>
        <w:spacing w:after="0"/>
        <w:jc w:val="both"/>
        <w:rPr>
          <w:rFonts w:ascii="Arial" w:hAnsi="Arial" w:cs="Arial"/>
          <w:sz w:val="24"/>
          <w:szCs w:val="24"/>
        </w:rPr>
      </w:pPr>
      <w:r w:rsidRPr="000E43F2">
        <w:rPr>
          <w:rFonts w:ascii="Arial" w:hAnsi="Arial" w:cs="Arial"/>
          <w:b/>
          <w:sz w:val="24"/>
          <w:szCs w:val="24"/>
        </w:rPr>
        <w:lastRenderedPageBreak/>
        <w:t xml:space="preserve">Desayuno </w:t>
      </w:r>
      <w:r w:rsidRPr="008C28E4">
        <w:rPr>
          <w:rFonts w:ascii="Arial" w:hAnsi="Arial" w:cs="Arial"/>
          <w:sz w:val="24"/>
          <w:szCs w:val="24"/>
        </w:rPr>
        <w:t xml:space="preserve">y salida hacia Poitiers y Tours, donde se inicia un breve recorrido por el fértil Valle del Loira. Parada en </w:t>
      </w:r>
      <w:proofErr w:type="spellStart"/>
      <w:r w:rsidRPr="008C28E4">
        <w:rPr>
          <w:rFonts w:ascii="Arial" w:hAnsi="Arial" w:cs="Arial"/>
          <w:sz w:val="24"/>
          <w:szCs w:val="24"/>
        </w:rPr>
        <w:t>Blois</w:t>
      </w:r>
      <w:proofErr w:type="spellEnd"/>
      <w:r w:rsidRPr="008C28E4">
        <w:rPr>
          <w:rFonts w:ascii="Arial" w:hAnsi="Arial" w:cs="Arial"/>
          <w:sz w:val="24"/>
          <w:szCs w:val="24"/>
        </w:rPr>
        <w:t xml:space="preserve"> ciudad emblemática con su bello castillo. Posteriormente continuación hasta París. </w:t>
      </w:r>
      <w:r w:rsidRPr="000E43F2">
        <w:rPr>
          <w:rFonts w:ascii="Arial" w:hAnsi="Arial" w:cs="Arial"/>
          <w:b/>
          <w:sz w:val="24"/>
          <w:szCs w:val="24"/>
        </w:rPr>
        <w:t>Alojamiento.</w:t>
      </w:r>
    </w:p>
    <w:p w14:paraId="69CD0C5E" w14:textId="77777777" w:rsidR="003145E5" w:rsidRPr="008C28E4" w:rsidRDefault="003145E5" w:rsidP="003145E5">
      <w:pPr>
        <w:spacing w:after="0"/>
        <w:jc w:val="both"/>
        <w:rPr>
          <w:rFonts w:ascii="Arial" w:hAnsi="Arial" w:cs="Arial"/>
          <w:sz w:val="24"/>
          <w:szCs w:val="24"/>
        </w:rPr>
      </w:pPr>
      <w:r w:rsidRPr="008C28E4">
        <w:rPr>
          <w:rFonts w:ascii="Arial" w:hAnsi="Arial" w:cs="Arial"/>
          <w:sz w:val="24"/>
          <w:szCs w:val="24"/>
        </w:rPr>
        <w:t>Esta noche se podrá realizar una visita opcional de París Iluminado para familiarizarse con la bella capital francesa, y un evocador crucero por el rio Sena.</w:t>
      </w:r>
    </w:p>
    <w:p w14:paraId="7A605CC5" w14:textId="77777777" w:rsidR="003145E5" w:rsidRPr="008C28E4" w:rsidRDefault="003145E5" w:rsidP="003145E5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5DD3DD9D" w14:textId="77777777" w:rsidR="003145E5" w:rsidRPr="00342FC7" w:rsidRDefault="00AF74B4" w:rsidP="003145E5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Día 6º (Jueves)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="003145E5" w:rsidRPr="00342FC7">
        <w:rPr>
          <w:rFonts w:ascii="Arial" w:hAnsi="Arial" w:cs="Arial"/>
          <w:b/>
          <w:sz w:val="24"/>
          <w:szCs w:val="24"/>
        </w:rPr>
        <w:t>PARIS</w:t>
      </w:r>
    </w:p>
    <w:p w14:paraId="23E9A72E" w14:textId="77777777" w:rsidR="003145E5" w:rsidRPr="008C28E4" w:rsidRDefault="001E6585" w:rsidP="003145E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</w:t>
      </w:r>
      <w:r w:rsidR="003145E5" w:rsidRPr="000E43F2">
        <w:rPr>
          <w:rFonts w:ascii="Arial" w:hAnsi="Arial" w:cs="Arial"/>
          <w:b/>
          <w:sz w:val="24"/>
          <w:szCs w:val="24"/>
        </w:rPr>
        <w:t>esayuno</w:t>
      </w:r>
      <w:r w:rsidR="003145E5" w:rsidRPr="008C28E4">
        <w:rPr>
          <w:rFonts w:ascii="Arial" w:hAnsi="Arial" w:cs="Arial"/>
          <w:sz w:val="24"/>
          <w:szCs w:val="24"/>
        </w:rPr>
        <w:t xml:space="preserve">. Por la mañana, visita panorámica de la Ciudad Luz para conocer recorriendo sus lugares más emblemáticos como la Place de la Concorde y Arco del Triunfo, los Campos Elíseos, La Bastilla, la Isla de la Ciudad con la imponente Iglesia de </w:t>
      </w:r>
      <w:proofErr w:type="spellStart"/>
      <w:r w:rsidR="003145E5" w:rsidRPr="008C28E4">
        <w:rPr>
          <w:rFonts w:ascii="Arial" w:hAnsi="Arial" w:cs="Arial"/>
          <w:sz w:val="24"/>
          <w:szCs w:val="24"/>
        </w:rPr>
        <w:t>Notre</w:t>
      </w:r>
      <w:proofErr w:type="spellEnd"/>
      <w:r w:rsidR="003145E5" w:rsidRPr="008C28E4">
        <w:rPr>
          <w:rFonts w:ascii="Arial" w:hAnsi="Arial" w:cs="Arial"/>
          <w:sz w:val="24"/>
          <w:szCs w:val="24"/>
        </w:rPr>
        <w:t xml:space="preserve"> Dame, los Inválidos donde se encuentra la tumba de Napoleón, con breve parada fotográfica para captar la Torre Eiffel… Resto del tiempo libre para visitar opcionalmente el importante Museo del Louvre y por la noche asistir a un afamado espectáculo.</w:t>
      </w:r>
      <w:r w:rsidRPr="001E6585">
        <w:rPr>
          <w:rFonts w:ascii="Arial" w:hAnsi="Arial" w:cs="Arial"/>
          <w:b/>
          <w:sz w:val="24"/>
          <w:szCs w:val="24"/>
        </w:rPr>
        <w:t xml:space="preserve"> </w:t>
      </w:r>
      <w:r w:rsidRPr="000E43F2">
        <w:rPr>
          <w:rFonts w:ascii="Arial" w:hAnsi="Arial" w:cs="Arial"/>
          <w:b/>
          <w:sz w:val="24"/>
          <w:szCs w:val="24"/>
        </w:rPr>
        <w:t>Alojamiento</w:t>
      </w:r>
      <w:r>
        <w:rPr>
          <w:rFonts w:ascii="Arial" w:hAnsi="Arial" w:cs="Arial"/>
          <w:b/>
          <w:sz w:val="24"/>
          <w:szCs w:val="24"/>
        </w:rPr>
        <w:t>.</w:t>
      </w:r>
    </w:p>
    <w:p w14:paraId="55BF4CB4" w14:textId="77777777" w:rsidR="003145E5" w:rsidRPr="008C28E4" w:rsidRDefault="003145E5" w:rsidP="003145E5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6EE69B0" w14:textId="77777777" w:rsidR="003145E5" w:rsidRPr="00342FC7" w:rsidRDefault="00AF74B4" w:rsidP="003145E5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Día 7º (Viernes)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="003145E5" w:rsidRPr="00342FC7">
        <w:rPr>
          <w:rFonts w:ascii="Arial" w:hAnsi="Arial" w:cs="Arial"/>
          <w:b/>
          <w:sz w:val="24"/>
          <w:szCs w:val="24"/>
        </w:rPr>
        <w:t>PARIS</w:t>
      </w:r>
    </w:p>
    <w:p w14:paraId="235945AD" w14:textId="77777777" w:rsidR="003145E5" w:rsidRPr="008C28E4" w:rsidRDefault="001E6585" w:rsidP="003145E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</w:t>
      </w:r>
      <w:r w:rsidR="003145E5" w:rsidRPr="000E43F2">
        <w:rPr>
          <w:rFonts w:ascii="Arial" w:hAnsi="Arial" w:cs="Arial"/>
          <w:b/>
          <w:sz w:val="24"/>
          <w:szCs w:val="24"/>
        </w:rPr>
        <w:t>esayuno</w:t>
      </w:r>
      <w:r w:rsidR="003145E5" w:rsidRPr="008C28E4">
        <w:rPr>
          <w:rFonts w:ascii="Arial" w:hAnsi="Arial" w:cs="Arial"/>
          <w:sz w:val="24"/>
          <w:szCs w:val="24"/>
        </w:rPr>
        <w:t>. Día libre para actividades personales y continuar descubriendo los importantes monumentos de esta ciudad cosmopolita. Recomendamos realizar una excursión opcional al magnífico Palacio de Versalles, declarado Patrimonio de la Humanidad, para conocer su imponente arquitectura y sus bellos jardines.</w:t>
      </w:r>
      <w:r w:rsidRPr="001E6585">
        <w:rPr>
          <w:rFonts w:ascii="Arial" w:hAnsi="Arial" w:cs="Arial"/>
          <w:b/>
          <w:sz w:val="24"/>
          <w:szCs w:val="24"/>
        </w:rPr>
        <w:t xml:space="preserve"> </w:t>
      </w:r>
      <w:r w:rsidRPr="000E43F2">
        <w:rPr>
          <w:rFonts w:ascii="Arial" w:hAnsi="Arial" w:cs="Arial"/>
          <w:b/>
          <w:sz w:val="24"/>
          <w:szCs w:val="24"/>
        </w:rPr>
        <w:t>Alojamiento</w:t>
      </w:r>
      <w:r>
        <w:rPr>
          <w:rFonts w:ascii="Arial" w:hAnsi="Arial" w:cs="Arial"/>
          <w:b/>
          <w:sz w:val="24"/>
          <w:szCs w:val="24"/>
        </w:rPr>
        <w:t>.</w:t>
      </w:r>
    </w:p>
    <w:p w14:paraId="32D2D54A" w14:textId="77777777" w:rsidR="00FE49C5" w:rsidRDefault="00FE49C5" w:rsidP="003145E5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5D4D50BF" w14:textId="77777777" w:rsidR="003145E5" w:rsidRPr="00342FC7" w:rsidRDefault="00AF74B4" w:rsidP="003145E5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Día 8º (Sábado)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="003145E5" w:rsidRPr="00342FC7">
        <w:rPr>
          <w:rFonts w:ascii="Arial" w:hAnsi="Arial" w:cs="Arial"/>
          <w:b/>
          <w:sz w:val="24"/>
          <w:szCs w:val="24"/>
        </w:rPr>
        <w:t>PARIS-HEIDELBERG</w:t>
      </w:r>
    </w:p>
    <w:p w14:paraId="7A1F998F" w14:textId="77777777" w:rsidR="003145E5" w:rsidRPr="0061458A" w:rsidRDefault="003145E5" w:rsidP="003145E5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0E43F2">
        <w:rPr>
          <w:rFonts w:ascii="Arial" w:hAnsi="Arial" w:cs="Arial"/>
          <w:b/>
          <w:sz w:val="24"/>
          <w:szCs w:val="24"/>
        </w:rPr>
        <w:t>Desayuno</w:t>
      </w:r>
      <w:r w:rsidRPr="008C28E4">
        <w:rPr>
          <w:rFonts w:ascii="Arial" w:hAnsi="Arial" w:cs="Arial"/>
          <w:sz w:val="24"/>
          <w:szCs w:val="24"/>
        </w:rPr>
        <w:t xml:space="preserve"> y salida por las regiones de Champagne y Les </w:t>
      </w:r>
      <w:proofErr w:type="spellStart"/>
      <w:r w:rsidRPr="008C28E4">
        <w:rPr>
          <w:rFonts w:ascii="Arial" w:hAnsi="Arial" w:cs="Arial"/>
          <w:sz w:val="24"/>
          <w:szCs w:val="24"/>
        </w:rPr>
        <w:t>Ardenes</w:t>
      </w:r>
      <w:proofErr w:type="spellEnd"/>
      <w:r w:rsidRPr="008C28E4">
        <w:rPr>
          <w:rFonts w:ascii="Arial" w:hAnsi="Arial" w:cs="Arial"/>
          <w:sz w:val="24"/>
          <w:szCs w:val="24"/>
        </w:rPr>
        <w:t xml:space="preserve"> hacia la frontera alemana para llegar a Heidelberg, antigua ciudad universitaria. Tiempo libre para callejear por sus típicas calles y contemplar en lo alto los restos de su majestuoso castillo. Posteriormente llegada al hotel y </w:t>
      </w:r>
      <w:r w:rsidRPr="0061458A">
        <w:rPr>
          <w:rFonts w:ascii="Arial" w:hAnsi="Arial" w:cs="Arial"/>
          <w:b/>
          <w:sz w:val="24"/>
          <w:szCs w:val="24"/>
        </w:rPr>
        <w:t xml:space="preserve">alojamiento. </w:t>
      </w:r>
    </w:p>
    <w:p w14:paraId="2952EB8D" w14:textId="77777777" w:rsidR="000E43F2" w:rsidRDefault="000E43F2" w:rsidP="003145E5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6D234993" w14:textId="77777777" w:rsidR="003145E5" w:rsidRPr="000E43F2" w:rsidRDefault="00AF74B4" w:rsidP="003145E5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Día 9º (Domingo)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="003145E5" w:rsidRPr="000E43F2">
        <w:rPr>
          <w:rFonts w:ascii="Arial" w:hAnsi="Arial" w:cs="Arial"/>
          <w:b/>
          <w:sz w:val="24"/>
          <w:szCs w:val="24"/>
        </w:rPr>
        <w:t xml:space="preserve">HEIDELBERG-RUTA ROMANTICA-MUNICH-INNSBRUCK  </w:t>
      </w:r>
    </w:p>
    <w:p w14:paraId="7DCA85EF" w14:textId="77777777" w:rsidR="003145E5" w:rsidRPr="008C28E4" w:rsidRDefault="003145E5" w:rsidP="003145E5">
      <w:pPr>
        <w:spacing w:after="0"/>
        <w:jc w:val="both"/>
        <w:rPr>
          <w:rFonts w:ascii="Arial" w:hAnsi="Arial" w:cs="Arial"/>
          <w:sz w:val="24"/>
          <w:szCs w:val="24"/>
        </w:rPr>
      </w:pPr>
      <w:r w:rsidRPr="000E43F2">
        <w:rPr>
          <w:rFonts w:ascii="Arial" w:hAnsi="Arial" w:cs="Arial"/>
          <w:b/>
          <w:sz w:val="24"/>
          <w:szCs w:val="24"/>
        </w:rPr>
        <w:t>Desayuno.</w:t>
      </w:r>
      <w:r w:rsidRPr="008C28E4">
        <w:rPr>
          <w:rFonts w:ascii="Arial" w:hAnsi="Arial" w:cs="Arial"/>
          <w:sz w:val="24"/>
          <w:szCs w:val="24"/>
        </w:rPr>
        <w:t xml:space="preserve"> Salida por la Ruta Romántica de bellos paisajes y evocadoras poblaciones. En Múnich haremos una parada para admirar esta moderna ciudad, capital del Estado de Baviera e importante centro económico y universitario de Alemania. Continuación hacia la frontera austriaca a través de bellos paisajes alpinos para llegar a Innsbruck, capital del Tirol. </w:t>
      </w:r>
      <w:r w:rsidRPr="000E43F2">
        <w:rPr>
          <w:rFonts w:ascii="Arial" w:hAnsi="Arial" w:cs="Arial"/>
          <w:b/>
          <w:sz w:val="24"/>
          <w:szCs w:val="24"/>
        </w:rPr>
        <w:t>Alojamiento</w:t>
      </w:r>
      <w:r w:rsidRPr="008C28E4">
        <w:rPr>
          <w:rFonts w:ascii="Arial" w:hAnsi="Arial" w:cs="Arial"/>
          <w:sz w:val="24"/>
          <w:szCs w:val="24"/>
        </w:rPr>
        <w:t xml:space="preserve"> y resto del tiempo libre. </w:t>
      </w:r>
    </w:p>
    <w:p w14:paraId="5D8113A4" w14:textId="77777777" w:rsidR="006371DF" w:rsidRDefault="006371DF" w:rsidP="003145E5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BDB511F" w14:textId="77777777" w:rsidR="003145E5" w:rsidRPr="00342FC7" w:rsidRDefault="00AF74B4" w:rsidP="003145E5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Día 10º (Lunes)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="003145E5" w:rsidRPr="00342FC7">
        <w:rPr>
          <w:rFonts w:ascii="Arial" w:hAnsi="Arial" w:cs="Arial"/>
          <w:b/>
          <w:sz w:val="24"/>
          <w:szCs w:val="24"/>
        </w:rPr>
        <w:t>INNSBRUCK-VIENA</w:t>
      </w:r>
    </w:p>
    <w:p w14:paraId="67C3E43B" w14:textId="77777777" w:rsidR="003145E5" w:rsidRPr="008C28E4" w:rsidRDefault="003145E5" w:rsidP="003145E5">
      <w:pPr>
        <w:spacing w:after="0"/>
        <w:jc w:val="both"/>
        <w:rPr>
          <w:rFonts w:ascii="Arial" w:hAnsi="Arial" w:cs="Arial"/>
          <w:sz w:val="24"/>
          <w:szCs w:val="24"/>
        </w:rPr>
      </w:pPr>
      <w:r w:rsidRPr="000E43F2">
        <w:rPr>
          <w:rFonts w:ascii="Arial" w:hAnsi="Arial" w:cs="Arial"/>
          <w:b/>
          <w:sz w:val="24"/>
          <w:szCs w:val="24"/>
        </w:rPr>
        <w:t>Desayuno</w:t>
      </w:r>
      <w:r w:rsidRPr="008C28E4">
        <w:rPr>
          <w:rFonts w:ascii="Arial" w:hAnsi="Arial" w:cs="Arial"/>
          <w:sz w:val="24"/>
          <w:szCs w:val="24"/>
        </w:rPr>
        <w:t xml:space="preserve">. Salida hacia Viena en autocar. (Posibilidad de realizar este trayecto en tren, incluyendo los traslados hotel-estación-hotel y pasaje) Llegada a Viena. </w:t>
      </w:r>
      <w:r w:rsidRPr="000E43F2">
        <w:rPr>
          <w:rFonts w:ascii="Arial" w:hAnsi="Arial" w:cs="Arial"/>
          <w:b/>
          <w:sz w:val="24"/>
          <w:szCs w:val="24"/>
        </w:rPr>
        <w:t>Alojamiento.</w:t>
      </w:r>
    </w:p>
    <w:p w14:paraId="6117A0B2" w14:textId="77777777" w:rsidR="003145E5" w:rsidRPr="008C28E4" w:rsidRDefault="003145E5" w:rsidP="003145E5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627CB0C4" w14:textId="77777777" w:rsidR="003145E5" w:rsidRPr="00342FC7" w:rsidRDefault="00AF74B4" w:rsidP="003145E5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Día 11º (Martes)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="003145E5" w:rsidRPr="00342FC7">
        <w:rPr>
          <w:rFonts w:ascii="Arial" w:hAnsi="Arial" w:cs="Arial"/>
          <w:b/>
          <w:sz w:val="24"/>
          <w:szCs w:val="24"/>
        </w:rPr>
        <w:t xml:space="preserve">VIENA </w:t>
      </w:r>
    </w:p>
    <w:p w14:paraId="649642D1" w14:textId="77777777" w:rsidR="003145E5" w:rsidRPr="008C28E4" w:rsidRDefault="001E6585" w:rsidP="003145E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</w:t>
      </w:r>
      <w:r w:rsidR="003145E5" w:rsidRPr="000E43F2">
        <w:rPr>
          <w:rFonts w:ascii="Arial" w:hAnsi="Arial" w:cs="Arial"/>
          <w:b/>
          <w:sz w:val="24"/>
          <w:szCs w:val="24"/>
        </w:rPr>
        <w:t>esayuno</w:t>
      </w:r>
      <w:r w:rsidR="003145E5" w:rsidRPr="008C28E4">
        <w:rPr>
          <w:rFonts w:ascii="Arial" w:hAnsi="Arial" w:cs="Arial"/>
          <w:sz w:val="24"/>
          <w:szCs w:val="24"/>
        </w:rPr>
        <w:t xml:space="preserve">. Por la mañana visita panorámica de la antigua capital del imperio Austro-Húngaro con espectaculares avenidas y edificios: el Palacio de </w:t>
      </w:r>
      <w:proofErr w:type="spellStart"/>
      <w:r w:rsidR="003145E5" w:rsidRPr="008C28E4">
        <w:rPr>
          <w:rFonts w:ascii="Arial" w:hAnsi="Arial" w:cs="Arial"/>
          <w:sz w:val="24"/>
          <w:szCs w:val="24"/>
        </w:rPr>
        <w:t>Schonbrunn</w:t>
      </w:r>
      <w:proofErr w:type="spellEnd"/>
      <w:r w:rsidR="003145E5" w:rsidRPr="008C28E4">
        <w:rPr>
          <w:rFonts w:ascii="Arial" w:hAnsi="Arial" w:cs="Arial"/>
          <w:sz w:val="24"/>
          <w:szCs w:val="24"/>
        </w:rPr>
        <w:t xml:space="preserve">, la Opera, el Palacio Real, Ayuntamiento, Iglesia Votiva, Canal del Danubio, pasamos por el </w:t>
      </w:r>
      <w:proofErr w:type="spellStart"/>
      <w:r w:rsidR="003145E5" w:rsidRPr="008C28E4">
        <w:rPr>
          <w:rFonts w:ascii="Arial" w:hAnsi="Arial" w:cs="Arial"/>
          <w:sz w:val="24"/>
          <w:szCs w:val="24"/>
        </w:rPr>
        <w:t>Prater</w:t>
      </w:r>
      <w:proofErr w:type="spellEnd"/>
      <w:r w:rsidR="003145E5" w:rsidRPr="008C28E4">
        <w:rPr>
          <w:rFonts w:ascii="Arial" w:hAnsi="Arial" w:cs="Arial"/>
          <w:sz w:val="24"/>
          <w:szCs w:val="24"/>
        </w:rPr>
        <w:t xml:space="preserve"> con la emblemática Noria... </w:t>
      </w:r>
    </w:p>
    <w:p w14:paraId="738E302D" w14:textId="77777777" w:rsidR="003145E5" w:rsidRDefault="003145E5" w:rsidP="003145E5">
      <w:pPr>
        <w:spacing w:after="0"/>
        <w:jc w:val="both"/>
        <w:rPr>
          <w:rFonts w:ascii="Arial" w:hAnsi="Arial" w:cs="Arial"/>
          <w:sz w:val="24"/>
          <w:szCs w:val="24"/>
        </w:rPr>
      </w:pPr>
      <w:r w:rsidRPr="008C28E4">
        <w:rPr>
          <w:rFonts w:ascii="Arial" w:hAnsi="Arial" w:cs="Arial"/>
          <w:sz w:val="24"/>
          <w:szCs w:val="24"/>
        </w:rPr>
        <w:lastRenderedPageBreak/>
        <w:t>Tarde libre y posibilidad de realizar alguna excursión opcional, o asistir por la noche a un concierto de valses en alguno de los palacios.</w:t>
      </w:r>
      <w:r w:rsidR="001E6585" w:rsidRPr="001E6585">
        <w:rPr>
          <w:rFonts w:ascii="Arial" w:hAnsi="Arial" w:cs="Arial"/>
          <w:b/>
          <w:sz w:val="24"/>
          <w:szCs w:val="24"/>
        </w:rPr>
        <w:t xml:space="preserve"> </w:t>
      </w:r>
      <w:r w:rsidR="001E6585" w:rsidRPr="000E43F2">
        <w:rPr>
          <w:rFonts w:ascii="Arial" w:hAnsi="Arial" w:cs="Arial"/>
          <w:b/>
          <w:sz w:val="24"/>
          <w:szCs w:val="24"/>
        </w:rPr>
        <w:t>Alojamiento</w:t>
      </w:r>
      <w:r w:rsidR="001E6585">
        <w:rPr>
          <w:rFonts w:ascii="Arial" w:hAnsi="Arial" w:cs="Arial"/>
          <w:b/>
          <w:sz w:val="24"/>
          <w:szCs w:val="24"/>
        </w:rPr>
        <w:t>.</w:t>
      </w:r>
    </w:p>
    <w:p w14:paraId="30DB2FE6" w14:textId="77777777" w:rsidR="003145E5" w:rsidRPr="008C28E4" w:rsidRDefault="003145E5" w:rsidP="003145E5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63C966A4" w14:textId="77777777" w:rsidR="003145E5" w:rsidRPr="00342FC7" w:rsidRDefault="00AF74B4" w:rsidP="003145E5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Día 12º (Miércoles)</w:t>
      </w:r>
      <w:r>
        <w:rPr>
          <w:rFonts w:ascii="Arial" w:hAnsi="Arial" w:cs="Arial"/>
          <w:b/>
          <w:sz w:val="24"/>
          <w:szCs w:val="24"/>
        </w:rPr>
        <w:tab/>
      </w:r>
      <w:r w:rsidR="003145E5" w:rsidRPr="00342FC7">
        <w:rPr>
          <w:rFonts w:ascii="Arial" w:hAnsi="Arial" w:cs="Arial"/>
          <w:b/>
          <w:sz w:val="24"/>
          <w:szCs w:val="24"/>
        </w:rPr>
        <w:t xml:space="preserve">VIENA-VENECIA </w:t>
      </w:r>
    </w:p>
    <w:p w14:paraId="4073847C" w14:textId="77777777" w:rsidR="003145E5" w:rsidRPr="000E43F2" w:rsidRDefault="003145E5" w:rsidP="003145E5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0E43F2">
        <w:rPr>
          <w:rFonts w:ascii="Arial" w:hAnsi="Arial" w:cs="Arial"/>
          <w:b/>
          <w:sz w:val="24"/>
          <w:szCs w:val="24"/>
        </w:rPr>
        <w:t>Desayuno.</w:t>
      </w:r>
      <w:r w:rsidRPr="008C28E4">
        <w:rPr>
          <w:rFonts w:ascii="Arial" w:hAnsi="Arial" w:cs="Arial"/>
          <w:sz w:val="24"/>
          <w:szCs w:val="24"/>
        </w:rPr>
        <w:t xml:space="preserve"> Salida hacia Klagenfurt y </w:t>
      </w:r>
      <w:proofErr w:type="spellStart"/>
      <w:r w:rsidRPr="008C28E4">
        <w:rPr>
          <w:rFonts w:ascii="Arial" w:hAnsi="Arial" w:cs="Arial"/>
          <w:sz w:val="24"/>
          <w:szCs w:val="24"/>
        </w:rPr>
        <w:t>Villach</w:t>
      </w:r>
      <w:proofErr w:type="spellEnd"/>
      <w:r w:rsidRPr="008C28E4">
        <w:rPr>
          <w:rFonts w:ascii="Arial" w:hAnsi="Arial" w:cs="Arial"/>
          <w:sz w:val="24"/>
          <w:szCs w:val="24"/>
        </w:rPr>
        <w:t xml:space="preserve"> a través de impresionantes paisajes alpinos para cruzar posteriormente la frontera italiana que nos llevará hasta el Golfo de Venecia. Llegada y </w:t>
      </w:r>
      <w:r w:rsidRPr="000E43F2">
        <w:rPr>
          <w:rFonts w:ascii="Arial" w:hAnsi="Arial" w:cs="Arial"/>
          <w:b/>
          <w:sz w:val="24"/>
          <w:szCs w:val="24"/>
        </w:rPr>
        <w:t>Alojamiento.</w:t>
      </w:r>
    </w:p>
    <w:p w14:paraId="2AAE59E5" w14:textId="77777777" w:rsidR="003145E5" w:rsidRPr="008C28E4" w:rsidRDefault="003145E5" w:rsidP="003145E5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DBB7FA7" w14:textId="77777777" w:rsidR="003145E5" w:rsidRPr="00342FC7" w:rsidRDefault="00AF74B4" w:rsidP="003145E5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Día 13º (Jueves)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="003145E5" w:rsidRPr="00342FC7">
        <w:rPr>
          <w:rFonts w:ascii="Arial" w:hAnsi="Arial" w:cs="Arial"/>
          <w:b/>
          <w:sz w:val="24"/>
          <w:szCs w:val="24"/>
        </w:rPr>
        <w:t xml:space="preserve">VENECIA-FLORENCIA </w:t>
      </w:r>
    </w:p>
    <w:p w14:paraId="1D1D253A" w14:textId="77777777" w:rsidR="003145E5" w:rsidRPr="008C28E4" w:rsidRDefault="003145E5" w:rsidP="003145E5">
      <w:pPr>
        <w:spacing w:after="0"/>
        <w:jc w:val="both"/>
        <w:rPr>
          <w:rFonts w:ascii="Arial" w:hAnsi="Arial" w:cs="Arial"/>
          <w:sz w:val="24"/>
          <w:szCs w:val="24"/>
        </w:rPr>
      </w:pPr>
      <w:r w:rsidRPr="000E43F2">
        <w:rPr>
          <w:rFonts w:ascii="Arial" w:hAnsi="Arial" w:cs="Arial"/>
          <w:b/>
          <w:sz w:val="24"/>
          <w:szCs w:val="24"/>
        </w:rPr>
        <w:t xml:space="preserve">Desayuno </w:t>
      </w:r>
      <w:r w:rsidRPr="008C28E4">
        <w:rPr>
          <w:rFonts w:ascii="Arial" w:hAnsi="Arial" w:cs="Arial"/>
          <w:sz w:val="24"/>
          <w:szCs w:val="24"/>
        </w:rPr>
        <w:t xml:space="preserve">y visita panorámica a pie de esta singular ciudad construida sobre 118 islas con románticos puentes y canales para conocer la Plaza de San Marcos con el Campanario y el Palacio Ducal, el famoso Puente de los Suspiros... Tiempo libre y posibilidad de realizar un paseo opcional en Góndola. Posteriormente salida hacia Florencia, capital de la Toscana y cuna del Renacimiento. </w:t>
      </w:r>
      <w:r w:rsidRPr="000E43F2">
        <w:rPr>
          <w:rFonts w:ascii="Arial" w:hAnsi="Arial" w:cs="Arial"/>
          <w:b/>
          <w:sz w:val="24"/>
          <w:szCs w:val="24"/>
        </w:rPr>
        <w:t>Alojamiento.</w:t>
      </w:r>
    </w:p>
    <w:p w14:paraId="0229E9C8" w14:textId="77777777" w:rsidR="003145E5" w:rsidRPr="008C28E4" w:rsidRDefault="003145E5" w:rsidP="003145E5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CFA4A9E" w14:textId="77777777" w:rsidR="003145E5" w:rsidRPr="00342FC7" w:rsidRDefault="00AF74B4" w:rsidP="003145E5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Día 14º (Viernes)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="003145E5" w:rsidRPr="00342FC7">
        <w:rPr>
          <w:rFonts w:ascii="Arial" w:hAnsi="Arial" w:cs="Arial"/>
          <w:b/>
          <w:sz w:val="24"/>
          <w:szCs w:val="24"/>
        </w:rPr>
        <w:t>FLORENCIA-ROMA</w:t>
      </w:r>
    </w:p>
    <w:p w14:paraId="490D4247" w14:textId="77777777" w:rsidR="003145E5" w:rsidRPr="008C28E4" w:rsidRDefault="003145E5" w:rsidP="003145E5">
      <w:pPr>
        <w:spacing w:after="0"/>
        <w:jc w:val="both"/>
        <w:rPr>
          <w:rFonts w:ascii="Arial" w:hAnsi="Arial" w:cs="Arial"/>
          <w:sz w:val="24"/>
          <w:szCs w:val="24"/>
        </w:rPr>
      </w:pPr>
      <w:r w:rsidRPr="000E43F2">
        <w:rPr>
          <w:rFonts w:ascii="Arial" w:hAnsi="Arial" w:cs="Arial"/>
          <w:b/>
          <w:sz w:val="24"/>
          <w:szCs w:val="24"/>
        </w:rPr>
        <w:t>Desayuno</w:t>
      </w:r>
      <w:r w:rsidRPr="008C28E4">
        <w:rPr>
          <w:rFonts w:ascii="Arial" w:hAnsi="Arial" w:cs="Arial"/>
          <w:sz w:val="24"/>
          <w:szCs w:val="24"/>
        </w:rPr>
        <w:t xml:space="preserve">. Visita panorámica de esta ciudad rebosante de Arte, Historia y Cultura, para admirar sus importantes joyas arquitectónicas: la Catedral de Santa María </w:t>
      </w:r>
      <w:proofErr w:type="spellStart"/>
      <w:r w:rsidRPr="008C28E4">
        <w:rPr>
          <w:rFonts w:ascii="Arial" w:hAnsi="Arial" w:cs="Arial"/>
          <w:sz w:val="24"/>
          <w:szCs w:val="24"/>
        </w:rPr>
        <w:t>deiFiori</w:t>
      </w:r>
      <w:proofErr w:type="spellEnd"/>
      <w:r w:rsidRPr="008C28E4">
        <w:rPr>
          <w:rFonts w:ascii="Arial" w:hAnsi="Arial" w:cs="Arial"/>
          <w:sz w:val="24"/>
          <w:szCs w:val="24"/>
        </w:rPr>
        <w:t xml:space="preserve">, con su bello </w:t>
      </w:r>
      <w:proofErr w:type="spellStart"/>
      <w:r w:rsidRPr="008C28E4">
        <w:rPr>
          <w:rFonts w:ascii="Arial" w:hAnsi="Arial" w:cs="Arial"/>
          <w:sz w:val="24"/>
          <w:szCs w:val="24"/>
        </w:rPr>
        <w:t>Campanile</w:t>
      </w:r>
      <w:proofErr w:type="spellEnd"/>
      <w:r w:rsidRPr="008C28E4">
        <w:rPr>
          <w:rFonts w:ascii="Arial" w:hAnsi="Arial" w:cs="Arial"/>
          <w:sz w:val="24"/>
          <w:szCs w:val="24"/>
        </w:rPr>
        <w:t xml:space="preserve"> y el Baptisterio con las famosas puertas del </w:t>
      </w:r>
      <w:r w:rsidR="000E43F2" w:rsidRPr="008C28E4">
        <w:rPr>
          <w:rFonts w:ascii="Arial" w:hAnsi="Arial" w:cs="Arial"/>
          <w:sz w:val="24"/>
          <w:szCs w:val="24"/>
        </w:rPr>
        <w:t>Paraíso</w:t>
      </w:r>
      <w:r w:rsidRPr="008C28E4">
        <w:rPr>
          <w:rFonts w:ascii="Arial" w:hAnsi="Arial" w:cs="Arial"/>
          <w:sz w:val="24"/>
          <w:szCs w:val="24"/>
        </w:rPr>
        <w:t xml:space="preserve"> por donde pasaron Miguel </w:t>
      </w:r>
      <w:proofErr w:type="spellStart"/>
      <w:r w:rsidRPr="008C28E4">
        <w:rPr>
          <w:rFonts w:ascii="Arial" w:hAnsi="Arial" w:cs="Arial"/>
          <w:sz w:val="24"/>
          <w:szCs w:val="24"/>
        </w:rPr>
        <w:t>Angel</w:t>
      </w:r>
      <w:proofErr w:type="spellEnd"/>
      <w:r w:rsidRPr="008C28E4">
        <w:rPr>
          <w:rFonts w:ascii="Arial" w:hAnsi="Arial" w:cs="Arial"/>
          <w:sz w:val="24"/>
          <w:szCs w:val="24"/>
        </w:rPr>
        <w:t xml:space="preserve"> o Dante Alighieri, la Plaza de la </w:t>
      </w:r>
      <w:proofErr w:type="spellStart"/>
      <w:r w:rsidRPr="008C28E4">
        <w:rPr>
          <w:rFonts w:ascii="Arial" w:hAnsi="Arial" w:cs="Arial"/>
          <w:sz w:val="24"/>
          <w:szCs w:val="24"/>
        </w:rPr>
        <w:t>Signoría</w:t>
      </w:r>
      <w:proofErr w:type="spellEnd"/>
      <w:r w:rsidRPr="008C28E4">
        <w:rPr>
          <w:rFonts w:ascii="Arial" w:hAnsi="Arial" w:cs="Arial"/>
          <w:sz w:val="24"/>
          <w:szCs w:val="24"/>
        </w:rPr>
        <w:t xml:space="preserve">, Ponte </w:t>
      </w:r>
      <w:proofErr w:type="spellStart"/>
      <w:r w:rsidRPr="008C28E4">
        <w:rPr>
          <w:rFonts w:ascii="Arial" w:hAnsi="Arial" w:cs="Arial"/>
          <w:sz w:val="24"/>
          <w:szCs w:val="24"/>
        </w:rPr>
        <w:t>Vecchio</w:t>
      </w:r>
      <w:proofErr w:type="spellEnd"/>
      <w:r w:rsidRPr="008C28E4">
        <w:rPr>
          <w:rFonts w:ascii="Arial" w:hAnsi="Arial" w:cs="Arial"/>
          <w:sz w:val="24"/>
          <w:szCs w:val="24"/>
        </w:rPr>
        <w:t xml:space="preserve">… Posteriormente salida hacia Roma. </w:t>
      </w:r>
      <w:r w:rsidRPr="000E43F2">
        <w:rPr>
          <w:rFonts w:ascii="Arial" w:hAnsi="Arial" w:cs="Arial"/>
          <w:b/>
          <w:sz w:val="24"/>
          <w:szCs w:val="24"/>
        </w:rPr>
        <w:t>Alojamiento</w:t>
      </w:r>
      <w:r w:rsidRPr="008C28E4">
        <w:rPr>
          <w:rFonts w:ascii="Arial" w:hAnsi="Arial" w:cs="Arial"/>
          <w:sz w:val="24"/>
          <w:szCs w:val="24"/>
        </w:rPr>
        <w:t xml:space="preserve"> y posibilidad de realizar una visita opcional nocturna para conocer la Roma Barroca, con sus famosas fuentes y plazas.</w:t>
      </w:r>
    </w:p>
    <w:p w14:paraId="1CB47516" w14:textId="77777777" w:rsidR="003145E5" w:rsidRPr="008C28E4" w:rsidRDefault="003145E5" w:rsidP="003145E5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51FC97EB" w14:textId="77777777" w:rsidR="003145E5" w:rsidRPr="00342FC7" w:rsidRDefault="00AF74B4" w:rsidP="003145E5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Día 15º (Sábado)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="003145E5" w:rsidRPr="00342FC7">
        <w:rPr>
          <w:rFonts w:ascii="Arial" w:hAnsi="Arial" w:cs="Arial"/>
          <w:b/>
          <w:sz w:val="24"/>
          <w:szCs w:val="24"/>
        </w:rPr>
        <w:t>ROMA</w:t>
      </w:r>
    </w:p>
    <w:p w14:paraId="625D04C9" w14:textId="77777777" w:rsidR="003145E5" w:rsidRPr="008C28E4" w:rsidRDefault="001E6585" w:rsidP="003145E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</w:t>
      </w:r>
      <w:r w:rsidR="003145E5" w:rsidRPr="000E43F2">
        <w:rPr>
          <w:rFonts w:ascii="Arial" w:hAnsi="Arial" w:cs="Arial"/>
          <w:b/>
          <w:sz w:val="24"/>
          <w:szCs w:val="24"/>
        </w:rPr>
        <w:t>esayuno</w:t>
      </w:r>
      <w:r w:rsidR="003145E5" w:rsidRPr="008C28E4">
        <w:rPr>
          <w:rFonts w:ascii="Arial" w:hAnsi="Arial" w:cs="Arial"/>
          <w:sz w:val="24"/>
          <w:szCs w:val="24"/>
        </w:rPr>
        <w:t xml:space="preserve">. Por la mañana visita panorámica de la Ciudad Imperial por la Piazza Venecia, Foros Imperiales, el Coliseo, Arco de Constantino, Circo Máximo, y la imponente Plaza de San Pedro en el Vaticano. Resto del día libre con posibilidad de visitar opcionalmente los famosos Museos Vaticanos y la Capilla Sixtina con los frescos de Miguel </w:t>
      </w:r>
      <w:proofErr w:type="spellStart"/>
      <w:r w:rsidR="003145E5" w:rsidRPr="008C28E4">
        <w:rPr>
          <w:rFonts w:ascii="Arial" w:hAnsi="Arial" w:cs="Arial"/>
          <w:sz w:val="24"/>
          <w:szCs w:val="24"/>
        </w:rPr>
        <w:t>Angel</w:t>
      </w:r>
      <w:proofErr w:type="spellEnd"/>
      <w:r w:rsidR="003145E5" w:rsidRPr="008C28E4">
        <w:rPr>
          <w:rFonts w:ascii="Arial" w:hAnsi="Arial" w:cs="Arial"/>
          <w:sz w:val="24"/>
          <w:szCs w:val="24"/>
        </w:rPr>
        <w:t>.</w:t>
      </w:r>
      <w:r w:rsidRPr="001E6585">
        <w:rPr>
          <w:rFonts w:ascii="Arial" w:hAnsi="Arial" w:cs="Arial"/>
          <w:b/>
          <w:sz w:val="24"/>
          <w:szCs w:val="24"/>
        </w:rPr>
        <w:t xml:space="preserve"> </w:t>
      </w:r>
      <w:r w:rsidRPr="000E43F2">
        <w:rPr>
          <w:rFonts w:ascii="Arial" w:hAnsi="Arial" w:cs="Arial"/>
          <w:b/>
          <w:sz w:val="24"/>
          <w:szCs w:val="24"/>
        </w:rPr>
        <w:t>Alojamiento</w:t>
      </w:r>
      <w:r>
        <w:rPr>
          <w:rFonts w:ascii="Arial" w:hAnsi="Arial" w:cs="Arial"/>
          <w:b/>
          <w:sz w:val="24"/>
          <w:szCs w:val="24"/>
        </w:rPr>
        <w:t>.</w:t>
      </w:r>
    </w:p>
    <w:p w14:paraId="258D7ADF" w14:textId="77777777" w:rsidR="0009267A" w:rsidRPr="008C28E4" w:rsidRDefault="0009267A" w:rsidP="003145E5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FAF8D69" w14:textId="77777777" w:rsidR="003145E5" w:rsidRPr="00342FC7" w:rsidRDefault="00AF74B4" w:rsidP="003145E5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Día 16º (Domingo)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="003145E5" w:rsidRPr="00342FC7">
        <w:rPr>
          <w:rFonts w:ascii="Arial" w:hAnsi="Arial" w:cs="Arial"/>
          <w:b/>
          <w:sz w:val="24"/>
          <w:szCs w:val="24"/>
        </w:rPr>
        <w:t xml:space="preserve">ROMA </w:t>
      </w:r>
    </w:p>
    <w:p w14:paraId="4CD0CB29" w14:textId="77777777" w:rsidR="003145E5" w:rsidRPr="008C28E4" w:rsidRDefault="001E6585" w:rsidP="003145E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</w:t>
      </w:r>
      <w:r w:rsidR="003145E5" w:rsidRPr="000E43F2">
        <w:rPr>
          <w:rFonts w:ascii="Arial" w:hAnsi="Arial" w:cs="Arial"/>
          <w:b/>
          <w:sz w:val="24"/>
          <w:szCs w:val="24"/>
        </w:rPr>
        <w:t>esayuno</w:t>
      </w:r>
      <w:r w:rsidR="003145E5" w:rsidRPr="008C28E4">
        <w:rPr>
          <w:rFonts w:ascii="Arial" w:hAnsi="Arial" w:cs="Arial"/>
          <w:sz w:val="24"/>
          <w:szCs w:val="24"/>
        </w:rPr>
        <w:t xml:space="preserve">. Día libre para actividades personales, en el que recomendamos efectuar opcionalmente la excursión a Nápoles, </w:t>
      </w:r>
      <w:proofErr w:type="spellStart"/>
      <w:r w:rsidR="003145E5" w:rsidRPr="008C28E4">
        <w:rPr>
          <w:rFonts w:ascii="Arial" w:hAnsi="Arial" w:cs="Arial"/>
          <w:sz w:val="24"/>
          <w:szCs w:val="24"/>
        </w:rPr>
        <w:t>Capri</w:t>
      </w:r>
      <w:proofErr w:type="spellEnd"/>
      <w:r w:rsidR="003145E5" w:rsidRPr="008C28E4">
        <w:rPr>
          <w:rFonts w:ascii="Arial" w:hAnsi="Arial" w:cs="Arial"/>
          <w:sz w:val="24"/>
          <w:szCs w:val="24"/>
        </w:rPr>
        <w:t xml:space="preserve"> y Pompeya de día completo para conocer Pompeya, ciudad romana que fue sepultada por las cenizas del volcán Vesubio en el año 79, y visitar la mítica isla de </w:t>
      </w:r>
      <w:proofErr w:type="spellStart"/>
      <w:r w:rsidR="003145E5" w:rsidRPr="008C28E4">
        <w:rPr>
          <w:rFonts w:ascii="Arial" w:hAnsi="Arial" w:cs="Arial"/>
          <w:sz w:val="24"/>
          <w:szCs w:val="24"/>
        </w:rPr>
        <w:t>Capri</w:t>
      </w:r>
      <w:proofErr w:type="spellEnd"/>
      <w:r w:rsidR="003145E5" w:rsidRPr="008C28E4">
        <w:rPr>
          <w:rFonts w:ascii="Arial" w:hAnsi="Arial" w:cs="Arial"/>
          <w:sz w:val="24"/>
          <w:szCs w:val="24"/>
        </w:rPr>
        <w:t xml:space="preserve">, que cautivó a los Emperadores Romanos con sus bellezas naturales. </w:t>
      </w:r>
      <w:r w:rsidRPr="000E43F2">
        <w:rPr>
          <w:rFonts w:ascii="Arial" w:hAnsi="Arial" w:cs="Arial"/>
          <w:b/>
          <w:sz w:val="24"/>
          <w:szCs w:val="24"/>
        </w:rPr>
        <w:t>Alojamiento</w:t>
      </w:r>
      <w:r>
        <w:rPr>
          <w:rFonts w:ascii="Arial" w:hAnsi="Arial" w:cs="Arial"/>
          <w:b/>
          <w:sz w:val="24"/>
          <w:szCs w:val="24"/>
        </w:rPr>
        <w:t>.</w:t>
      </w:r>
    </w:p>
    <w:p w14:paraId="010ED1D2" w14:textId="77777777" w:rsidR="003145E5" w:rsidRPr="008C28E4" w:rsidRDefault="003145E5" w:rsidP="003145E5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0940450" w14:textId="77777777" w:rsidR="003145E5" w:rsidRPr="00342FC7" w:rsidRDefault="003145E5" w:rsidP="003145E5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342FC7">
        <w:rPr>
          <w:rFonts w:ascii="Arial" w:hAnsi="Arial" w:cs="Arial"/>
          <w:b/>
          <w:sz w:val="24"/>
          <w:szCs w:val="24"/>
        </w:rPr>
        <w:t>Día 17º</w:t>
      </w:r>
      <w:r w:rsidR="00AF74B4">
        <w:rPr>
          <w:rFonts w:ascii="Arial" w:hAnsi="Arial" w:cs="Arial"/>
          <w:b/>
          <w:sz w:val="24"/>
          <w:szCs w:val="24"/>
        </w:rPr>
        <w:t xml:space="preserve"> (Lunes)</w:t>
      </w:r>
      <w:r w:rsidR="00AF74B4">
        <w:rPr>
          <w:rFonts w:ascii="Arial" w:hAnsi="Arial" w:cs="Arial"/>
          <w:b/>
          <w:sz w:val="24"/>
          <w:szCs w:val="24"/>
        </w:rPr>
        <w:tab/>
      </w:r>
      <w:r w:rsidR="00AF74B4">
        <w:rPr>
          <w:rFonts w:ascii="Arial" w:hAnsi="Arial" w:cs="Arial"/>
          <w:b/>
          <w:sz w:val="24"/>
          <w:szCs w:val="24"/>
        </w:rPr>
        <w:tab/>
      </w:r>
      <w:r w:rsidRPr="00342FC7">
        <w:rPr>
          <w:rFonts w:ascii="Arial" w:hAnsi="Arial" w:cs="Arial"/>
          <w:b/>
          <w:sz w:val="24"/>
          <w:szCs w:val="24"/>
        </w:rPr>
        <w:t>ROMA-PISA-NIZA</w:t>
      </w:r>
    </w:p>
    <w:p w14:paraId="39762C2F" w14:textId="77777777" w:rsidR="003145E5" w:rsidRPr="008C28E4" w:rsidRDefault="003145E5" w:rsidP="003145E5">
      <w:pPr>
        <w:spacing w:after="0"/>
        <w:jc w:val="both"/>
        <w:rPr>
          <w:rFonts w:ascii="Arial" w:hAnsi="Arial" w:cs="Arial"/>
          <w:sz w:val="24"/>
          <w:szCs w:val="24"/>
        </w:rPr>
      </w:pPr>
      <w:r w:rsidRPr="000E43F2">
        <w:rPr>
          <w:rFonts w:ascii="Arial" w:hAnsi="Arial" w:cs="Arial"/>
          <w:b/>
          <w:sz w:val="24"/>
          <w:szCs w:val="24"/>
        </w:rPr>
        <w:t>Desayuno</w:t>
      </w:r>
      <w:r w:rsidRPr="008C28E4">
        <w:rPr>
          <w:rFonts w:ascii="Arial" w:hAnsi="Arial" w:cs="Arial"/>
          <w:sz w:val="24"/>
          <w:szCs w:val="24"/>
        </w:rPr>
        <w:t xml:space="preserve"> y salida hacia Pisa. Breve visita a la Plaza de los Milagros para contemplar el conjunto monumental compuesto por la Catedral, Baptisterio y el </w:t>
      </w:r>
      <w:proofErr w:type="spellStart"/>
      <w:r w:rsidRPr="008C28E4">
        <w:rPr>
          <w:rFonts w:ascii="Arial" w:hAnsi="Arial" w:cs="Arial"/>
          <w:sz w:val="24"/>
          <w:szCs w:val="24"/>
        </w:rPr>
        <w:t>Campanile</w:t>
      </w:r>
      <w:proofErr w:type="spellEnd"/>
      <w:r w:rsidRPr="008C28E4">
        <w:rPr>
          <w:rFonts w:ascii="Arial" w:hAnsi="Arial" w:cs="Arial"/>
          <w:sz w:val="24"/>
          <w:szCs w:val="24"/>
        </w:rPr>
        <w:t xml:space="preserve">, la famosa Torre Inclinada. Continuación a Niza, capital de la Costa Azul. </w:t>
      </w:r>
      <w:r w:rsidRPr="000E43F2">
        <w:rPr>
          <w:rFonts w:ascii="Arial" w:hAnsi="Arial" w:cs="Arial"/>
          <w:b/>
          <w:sz w:val="24"/>
          <w:szCs w:val="24"/>
        </w:rPr>
        <w:t>Alojamiento.</w:t>
      </w:r>
      <w:r w:rsidRPr="008C28E4">
        <w:rPr>
          <w:rFonts w:ascii="Arial" w:hAnsi="Arial" w:cs="Arial"/>
          <w:sz w:val="24"/>
          <w:szCs w:val="24"/>
        </w:rPr>
        <w:t xml:space="preserve"> Posibilidad de participar en una excursión opcional al Principado de Mónaco, para conocer Montecarlo y su famoso casino.</w:t>
      </w:r>
    </w:p>
    <w:p w14:paraId="0589D21E" w14:textId="77777777" w:rsidR="003145E5" w:rsidRPr="008C28E4" w:rsidRDefault="003145E5" w:rsidP="003145E5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34E8C30" w14:textId="77777777" w:rsidR="003145E5" w:rsidRPr="00C44E91" w:rsidRDefault="00AF74B4" w:rsidP="003145E5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Día 18º (Martes)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="003145E5" w:rsidRPr="00C44E91">
        <w:rPr>
          <w:rFonts w:ascii="Arial" w:hAnsi="Arial" w:cs="Arial"/>
          <w:b/>
          <w:sz w:val="24"/>
          <w:szCs w:val="24"/>
        </w:rPr>
        <w:t>NIZA-BARCELONA</w:t>
      </w:r>
    </w:p>
    <w:p w14:paraId="4764C542" w14:textId="77777777" w:rsidR="003145E5" w:rsidRPr="008C28E4" w:rsidRDefault="003145E5" w:rsidP="003145E5">
      <w:pPr>
        <w:spacing w:after="0"/>
        <w:jc w:val="both"/>
        <w:rPr>
          <w:rFonts w:ascii="Arial" w:hAnsi="Arial" w:cs="Arial"/>
          <w:sz w:val="24"/>
          <w:szCs w:val="24"/>
        </w:rPr>
      </w:pPr>
      <w:r w:rsidRPr="000E43F2">
        <w:rPr>
          <w:rFonts w:ascii="Arial" w:hAnsi="Arial" w:cs="Arial"/>
          <w:b/>
          <w:sz w:val="24"/>
          <w:szCs w:val="24"/>
        </w:rPr>
        <w:t>Desayuno</w:t>
      </w:r>
      <w:r w:rsidRPr="008C28E4">
        <w:rPr>
          <w:rFonts w:ascii="Arial" w:hAnsi="Arial" w:cs="Arial"/>
          <w:sz w:val="24"/>
          <w:szCs w:val="24"/>
        </w:rPr>
        <w:t xml:space="preserve"> y salida a través de la Provenza bordeando la Costa Azul hacia la frontera española. Llegada a Barcelona y breve visita panorámica recorriendo sus amplias Avenidas, Ramblas, </w:t>
      </w:r>
      <w:r w:rsidR="000E43F2" w:rsidRPr="008C28E4">
        <w:rPr>
          <w:rFonts w:ascii="Arial" w:hAnsi="Arial" w:cs="Arial"/>
          <w:sz w:val="24"/>
          <w:szCs w:val="24"/>
        </w:rPr>
        <w:t>Barrió</w:t>
      </w:r>
      <w:r w:rsidRPr="008C28E4">
        <w:rPr>
          <w:rFonts w:ascii="Arial" w:hAnsi="Arial" w:cs="Arial"/>
          <w:sz w:val="24"/>
          <w:szCs w:val="24"/>
        </w:rPr>
        <w:t xml:space="preserve"> Gótico</w:t>
      </w:r>
      <w:r w:rsidRPr="000E43F2">
        <w:rPr>
          <w:rFonts w:ascii="Arial" w:hAnsi="Arial" w:cs="Arial"/>
          <w:b/>
          <w:sz w:val="24"/>
          <w:szCs w:val="24"/>
        </w:rPr>
        <w:t>… Alojamiento.</w:t>
      </w:r>
      <w:r w:rsidRPr="008C28E4">
        <w:rPr>
          <w:rFonts w:ascii="Arial" w:hAnsi="Arial" w:cs="Arial"/>
          <w:sz w:val="24"/>
          <w:szCs w:val="24"/>
        </w:rPr>
        <w:t xml:space="preserve"> </w:t>
      </w:r>
    </w:p>
    <w:p w14:paraId="7FF05B2D" w14:textId="77777777" w:rsidR="003145E5" w:rsidRPr="008C28E4" w:rsidRDefault="003145E5" w:rsidP="003145E5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2E6C442" w14:textId="77777777" w:rsidR="003145E5" w:rsidRPr="00C44E91" w:rsidRDefault="00AF74B4" w:rsidP="003145E5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Día 19º (Miércoles)</w:t>
      </w:r>
      <w:r>
        <w:rPr>
          <w:rFonts w:ascii="Arial" w:hAnsi="Arial" w:cs="Arial"/>
          <w:b/>
          <w:sz w:val="24"/>
          <w:szCs w:val="24"/>
        </w:rPr>
        <w:tab/>
      </w:r>
      <w:r w:rsidR="003145E5" w:rsidRPr="00C44E91">
        <w:rPr>
          <w:rFonts w:ascii="Arial" w:hAnsi="Arial" w:cs="Arial"/>
          <w:b/>
          <w:sz w:val="24"/>
          <w:szCs w:val="24"/>
        </w:rPr>
        <w:t>BARCELONA-ZARAGOZA-MADRID</w:t>
      </w:r>
    </w:p>
    <w:p w14:paraId="2A03FC02" w14:textId="77777777" w:rsidR="003145E5" w:rsidRPr="000E43F2" w:rsidRDefault="003145E5" w:rsidP="003145E5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0E43F2">
        <w:rPr>
          <w:rFonts w:ascii="Arial" w:hAnsi="Arial" w:cs="Arial"/>
          <w:b/>
          <w:sz w:val="24"/>
          <w:szCs w:val="24"/>
        </w:rPr>
        <w:t>Desayuno</w:t>
      </w:r>
      <w:r w:rsidRPr="008C28E4">
        <w:rPr>
          <w:rFonts w:ascii="Arial" w:hAnsi="Arial" w:cs="Arial"/>
          <w:sz w:val="24"/>
          <w:szCs w:val="24"/>
        </w:rPr>
        <w:t xml:space="preserve">. Salida hacia Zaragoza. Tiempo libre para visitar la Basílica de la Virgen del Pilar, Patrona de la Hispanidad y recorrer su casco antiguo. Posteriormente continuación a Madrid. </w:t>
      </w:r>
      <w:r w:rsidRPr="000E43F2">
        <w:rPr>
          <w:rFonts w:ascii="Arial" w:hAnsi="Arial" w:cs="Arial"/>
          <w:b/>
          <w:sz w:val="24"/>
          <w:szCs w:val="24"/>
        </w:rPr>
        <w:t>Alojamiento.</w:t>
      </w:r>
    </w:p>
    <w:p w14:paraId="75E79F02" w14:textId="77777777" w:rsidR="003145E5" w:rsidRPr="008C28E4" w:rsidRDefault="003145E5" w:rsidP="003145E5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51CBF81A" w14:textId="77777777" w:rsidR="003145E5" w:rsidRPr="00C44E91" w:rsidRDefault="00AF74B4" w:rsidP="003145E5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Día 20º (Jueves)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="003145E5" w:rsidRPr="00C44E91">
        <w:rPr>
          <w:rFonts w:ascii="Arial" w:hAnsi="Arial" w:cs="Arial"/>
          <w:b/>
          <w:sz w:val="24"/>
          <w:szCs w:val="24"/>
        </w:rPr>
        <w:t>MADRID</w:t>
      </w:r>
      <w:r w:rsidR="0009267A">
        <w:rPr>
          <w:rFonts w:ascii="Arial" w:hAnsi="Arial" w:cs="Arial"/>
          <w:b/>
          <w:sz w:val="24"/>
          <w:szCs w:val="24"/>
        </w:rPr>
        <w:t xml:space="preserve"> - </w:t>
      </w:r>
      <w:r w:rsidR="009D2F51">
        <w:rPr>
          <w:rFonts w:ascii="Arial" w:eastAsia="Arial" w:hAnsi="Arial" w:cs="Arial"/>
          <w:b/>
          <w:sz w:val="24"/>
        </w:rPr>
        <w:t>ECUADOR</w:t>
      </w:r>
    </w:p>
    <w:p w14:paraId="18F9D856" w14:textId="77777777" w:rsidR="008C28E4" w:rsidRPr="00F0441F" w:rsidRDefault="003145E5" w:rsidP="0009267A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0E43F2">
        <w:rPr>
          <w:rFonts w:ascii="Arial" w:hAnsi="Arial" w:cs="Arial"/>
          <w:b/>
          <w:sz w:val="24"/>
          <w:szCs w:val="24"/>
        </w:rPr>
        <w:t>Desayuno</w:t>
      </w:r>
      <w:r w:rsidRPr="008C28E4">
        <w:rPr>
          <w:rFonts w:ascii="Arial" w:hAnsi="Arial" w:cs="Arial"/>
          <w:sz w:val="24"/>
          <w:szCs w:val="24"/>
        </w:rPr>
        <w:t>.</w:t>
      </w:r>
      <w:r w:rsidR="00C44E91">
        <w:rPr>
          <w:rFonts w:ascii="Arial" w:hAnsi="Arial" w:cs="Arial"/>
          <w:sz w:val="24"/>
          <w:szCs w:val="24"/>
        </w:rPr>
        <w:t xml:space="preserve"> A la hora prevista traslado al aeropuerto por cuenta del pasajero.</w:t>
      </w:r>
      <w:r w:rsidR="0009267A">
        <w:rPr>
          <w:rFonts w:ascii="Arial" w:hAnsi="Arial" w:cs="Arial"/>
          <w:sz w:val="24"/>
          <w:szCs w:val="24"/>
        </w:rPr>
        <w:t xml:space="preserve"> </w:t>
      </w:r>
      <w:r w:rsidR="008C28E4" w:rsidRPr="00F0441F">
        <w:rPr>
          <w:rFonts w:ascii="Arial" w:hAnsi="Arial" w:cs="Arial"/>
          <w:b/>
          <w:sz w:val="24"/>
          <w:szCs w:val="24"/>
        </w:rPr>
        <w:t>FIN DE NUESTROS SERVICIOS.</w:t>
      </w:r>
    </w:p>
    <w:p w14:paraId="43ED1B62" w14:textId="77777777" w:rsidR="008C28E4" w:rsidRDefault="008C28E4" w:rsidP="003145E5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A4044A8" w14:textId="77777777" w:rsidR="003145E5" w:rsidRPr="00FE49C5" w:rsidRDefault="003145E5" w:rsidP="003145E5">
      <w:pPr>
        <w:spacing w:after="0"/>
        <w:jc w:val="both"/>
        <w:rPr>
          <w:rFonts w:ascii="Arial" w:hAnsi="Arial" w:cs="Arial"/>
          <w:color w:val="1F497D" w:themeColor="text2"/>
          <w:sz w:val="24"/>
          <w:szCs w:val="24"/>
        </w:rPr>
      </w:pPr>
      <w:r w:rsidRPr="00FE49C5">
        <w:rPr>
          <w:rFonts w:ascii="Arial" w:hAnsi="Arial" w:cs="Arial"/>
          <w:color w:val="1F497D" w:themeColor="text2"/>
          <w:sz w:val="24"/>
          <w:szCs w:val="24"/>
        </w:rPr>
        <w:t>Posibilidad de ampliar su estancia en España o participar en un circuito por Andalucía o Portugal.</w:t>
      </w:r>
    </w:p>
    <w:p w14:paraId="0E96DADE" w14:textId="77777777" w:rsidR="006371DF" w:rsidRDefault="006371DF" w:rsidP="008C28E4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4C57379C" w14:textId="77777777" w:rsidR="00F0441F" w:rsidRPr="008C28E4" w:rsidRDefault="00F0441F" w:rsidP="008C28E4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F0441F">
        <w:rPr>
          <w:rFonts w:ascii="Arial" w:hAnsi="Arial" w:cs="Arial"/>
          <w:b/>
          <w:sz w:val="24"/>
          <w:szCs w:val="24"/>
        </w:rPr>
        <w:t>INCLUYE:</w:t>
      </w:r>
    </w:p>
    <w:p w14:paraId="37C0B452" w14:textId="77777777" w:rsidR="003A6D40" w:rsidRDefault="003A6D40" w:rsidP="003739F7">
      <w:pPr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Alojamiento en hoteles </w:t>
      </w:r>
      <w:r w:rsidR="00342FC7">
        <w:rPr>
          <w:rFonts w:ascii="Arial" w:hAnsi="Arial" w:cs="Arial"/>
          <w:sz w:val="24"/>
          <w:szCs w:val="24"/>
        </w:rPr>
        <w:t>categoría</w:t>
      </w:r>
      <w:r>
        <w:rPr>
          <w:rFonts w:ascii="Arial" w:hAnsi="Arial" w:cs="Arial"/>
          <w:sz w:val="24"/>
          <w:szCs w:val="24"/>
        </w:rPr>
        <w:t>. Turista</w:t>
      </w:r>
      <w:r w:rsidR="008804D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y Primera</w:t>
      </w:r>
    </w:p>
    <w:p w14:paraId="76D272B8" w14:textId="77777777" w:rsidR="00F0441F" w:rsidRPr="00F0441F" w:rsidRDefault="00F0441F" w:rsidP="003739F7">
      <w:pPr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F0441F">
        <w:rPr>
          <w:rFonts w:ascii="Arial" w:hAnsi="Arial" w:cs="Arial"/>
          <w:sz w:val="24"/>
          <w:szCs w:val="24"/>
        </w:rPr>
        <w:t xml:space="preserve">Traslado: Llegada </w:t>
      </w:r>
      <w:r w:rsidR="00342FC7">
        <w:rPr>
          <w:rFonts w:ascii="Arial" w:hAnsi="Arial" w:cs="Arial"/>
          <w:sz w:val="24"/>
          <w:szCs w:val="24"/>
        </w:rPr>
        <w:t>en Madrid</w:t>
      </w:r>
      <w:r w:rsidRPr="00F0441F">
        <w:rPr>
          <w:rFonts w:ascii="Arial" w:hAnsi="Arial" w:cs="Arial"/>
          <w:sz w:val="24"/>
          <w:szCs w:val="24"/>
        </w:rPr>
        <w:t>.</w:t>
      </w:r>
    </w:p>
    <w:p w14:paraId="0288013F" w14:textId="77777777" w:rsidR="00F0441F" w:rsidRPr="00F0441F" w:rsidRDefault="00F0441F" w:rsidP="003739F7">
      <w:pPr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F0441F">
        <w:rPr>
          <w:rFonts w:ascii="Arial" w:hAnsi="Arial" w:cs="Arial"/>
          <w:sz w:val="24"/>
          <w:szCs w:val="24"/>
        </w:rPr>
        <w:t>Autocar de lujo con guía acompañante.</w:t>
      </w:r>
    </w:p>
    <w:p w14:paraId="36A47FDD" w14:textId="77777777" w:rsidR="00F0441F" w:rsidRDefault="00342FC7" w:rsidP="003739F7">
      <w:pPr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Visita con guía local en Madrid, Paris, Viena, Venecia, Florencia y Roma.</w:t>
      </w:r>
    </w:p>
    <w:p w14:paraId="5FCA210B" w14:textId="77777777" w:rsidR="00342FC7" w:rsidRPr="00F0441F" w:rsidRDefault="00342FC7" w:rsidP="003739F7">
      <w:pPr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Desayuno diario</w:t>
      </w:r>
    </w:p>
    <w:p w14:paraId="68629915" w14:textId="77777777" w:rsidR="008E56E5" w:rsidRPr="006371DF" w:rsidRDefault="00342FC7" w:rsidP="00F0441F">
      <w:pPr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Tasas Municipales en Venecia, Florencia, Roma y Barcelona.</w:t>
      </w:r>
    </w:p>
    <w:p w14:paraId="29979EA9" w14:textId="77777777" w:rsidR="00342FC7" w:rsidRDefault="00342FC7" w:rsidP="00F0441F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8AE7FAE" w14:textId="77777777" w:rsidR="008E56E5" w:rsidRPr="00FD7A03" w:rsidRDefault="008E56E5" w:rsidP="008E56E5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NO </w:t>
      </w:r>
      <w:r w:rsidRPr="00FD7A03">
        <w:rPr>
          <w:rFonts w:ascii="Arial" w:hAnsi="Arial" w:cs="Arial"/>
          <w:b/>
          <w:sz w:val="24"/>
          <w:szCs w:val="24"/>
        </w:rPr>
        <w:t>INCLUYE:</w:t>
      </w:r>
    </w:p>
    <w:p w14:paraId="1964F83A" w14:textId="77777777" w:rsidR="008E56E5" w:rsidRDefault="008E56E5" w:rsidP="003739F7">
      <w:pPr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Gastos de Índole Personal</w:t>
      </w:r>
    </w:p>
    <w:p w14:paraId="51937D85" w14:textId="77777777" w:rsidR="008E56E5" w:rsidRDefault="008E56E5" w:rsidP="003739F7">
      <w:pPr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Nada que no esté especificado en el Itinerario</w:t>
      </w:r>
    </w:p>
    <w:p w14:paraId="224336DA" w14:textId="77777777" w:rsidR="00E76EE1" w:rsidRDefault="00C44E91" w:rsidP="003739F7">
      <w:pPr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Traslado de salida en Madrid 35</w:t>
      </w:r>
      <w:r w:rsidR="00E76EE1">
        <w:rPr>
          <w:rFonts w:ascii="Arial" w:hAnsi="Arial" w:cs="Arial"/>
          <w:sz w:val="24"/>
          <w:szCs w:val="24"/>
        </w:rPr>
        <w:t xml:space="preserve"> USD</w:t>
      </w:r>
      <w:r>
        <w:rPr>
          <w:rFonts w:ascii="Arial" w:hAnsi="Arial" w:cs="Arial"/>
          <w:sz w:val="24"/>
          <w:szCs w:val="24"/>
        </w:rPr>
        <w:t xml:space="preserve"> x persona.</w:t>
      </w:r>
    </w:p>
    <w:p w14:paraId="079C1361" w14:textId="77777777" w:rsidR="00206CB1" w:rsidRPr="00434ACD" w:rsidRDefault="00206CB1" w:rsidP="0051631D">
      <w:pPr>
        <w:numPr>
          <w:ilvl w:val="0"/>
          <w:numId w:val="2"/>
        </w:numPr>
        <w:autoSpaceDN w:val="0"/>
        <w:spacing w:after="0"/>
        <w:rPr>
          <w:rFonts w:ascii="Arial" w:hAnsi="Arial" w:cs="Arial"/>
          <w:sz w:val="24"/>
          <w:szCs w:val="24"/>
        </w:rPr>
      </w:pPr>
      <w:r w:rsidRPr="00A40F16">
        <w:rPr>
          <w:rFonts w:ascii="Arial" w:hAnsi="Arial" w:cs="Arial"/>
          <w:bCs/>
          <w:sz w:val="24"/>
          <w:szCs w:val="24"/>
        </w:rPr>
        <w:t xml:space="preserve">Seguro de viaje </w:t>
      </w:r>
      <w:r w:rsidR="00971AF1">
        <w:rPr>
          <w:rFonts w:ascii="Arial" w:eastAsia="Arial" w:hAnsi="Arial" w:cs="Arial"/>
        </w:rPr>
        <w:t>(90 USD POR PASAJERO)</w:t>
      </w:r>
    </w:p>
    <w:p w14:paraId="12B67867" w14:textId="77777777" w:rsidR="00434ACD" w:rsidRPr="00434ACD" w:rsidRDefault="00434ACD" w:rsidP="00434ACD">
      <w:pPr>
        <w:numPr>
          <w:ilvl w:val="0"/>
          <w:numId w:val="2"/>
        </w:numPr>
        <w:autoSpaceDN w:val="0"/>
        <w:spacing w:after="0"/>
        <w:rPr>
          <w:rFonts w:ascii="Arial" w:hAnsi="Arial" w:cs="Arial"/>
          <w:sz w:val="24"/>
          <w:szCs w:val="24"/>
        </w:rPr>
      </w:pPr>
      <w:r w:rsidRPr="00434ACD">
        <w:rPr>
          <w:rFonts w:ascii="Arial" w:hAnsi="Arial" w:cs="Arial"/>
          <w:sz w:val="24"/>
          <w:szCs w:val="24"/>
        </w:rPr>
        <w:t>Su</w:t>
      </w:r>
      <w:r>
        <w:rPr>
          <w:rFonts w:ascii="Arial" w:hAnsi="Arial" w:cs="Arial"/>
          <w:sz w:val="24"/>
          <w:szCs w:val="24"/>
        </w:rPr>
        <w:t>plemento habitación sencilla 1.250</w:t>
      </w:r>
      <w:r w:rsidRPr="00434ACD">
        <w:rPr>
          <w:rFonts w:ascii="Arial" w:hAnsi="Arial" w:cs="Arial"/>
          <w:sz w:val="24"/>
          <w:szCs w:val="24"/>
        </w:rPr>
        <w:t xml:space="preserve"> USD </w:t>
      </w:r>
    </w:p>
    <w:p w14:paraId="104460E5" w14:textId="77777777" w:rsidR="006371DF" w:rsidRDefault="006371DF" w:rsidP="006371DF">
      <w:pPr>
        <w:autoSpaceDN w:val="0"/>
        <w:spacing w:after="0"/>
        <w:rPr>
          <w:rFonts w:ascii="Arial" w:hAnsi="Arial" w:cs="Arial"/>
          <w:color w:val="FF0000"/>
          <w:sz w:val="24"/>
          <w:szCs w:val="24"/>
        </w:rPr>
      </w:pPr>
      <w:bookmarkStart w:id="0" w:name="_GoBack"/>
      <w:bookmarkEnd w:id="0"/>
    </w:p>
    <w:p w14:paraId="2A45E3EB" w14:textId="77777777" w:rsidR="00E61E0B" w:rsidRDefault="00E61E0B" w:rsidP="006371DF">
      <w:pPr>
        <w:spacing w:after="0"/>
        <w:jc w:val="center"/>
        <w:rPr>
          <w:rFonts w:ascii="Arial" w:hAnsi="Arial" w:cs="Arial"/>
          <w:b/>
          <w:caps/>
          <w:sz w:val="28"/>
          <w:szCs w:val="28"/>
        </w:rPr>
      </w:pPr>
    </w:p>
    <w:p w14:paraId="56458716" w14:textId="77777777" w:rsidR="00E61E0B" w:rsidRDefault="00E61E0B" w:rsidP="006371DF">
      <w:pPr>
        <w:spacing w:after="0"/>
        <w:jc w:val="center"/>
        <w:rPr>
          <w:rFonts w:ascii="Arial" w:hAnsi="Arial" w:cs="Arial"/>
          <w:b/>
          <w:caps/>
          <w:sz w:val="28"/>
          <w:szCs w:val="28"/>
        </w:rPr>
      </w:pPr>
    </w:p>
    <w:p w14:paraId="445C333B" w14:textId="77777777" w:rsidR="00E61E0B" w:rsidRDefault="00E61E0B" w:rsidP="006371DF">
      <w:pPr>
        <w:spacing w:after="0"/>
        <w:jc w:val="center"/>
        <w:rPr>
          <w:rFonts w:ascii="Arial" w:hAnsi="Arial" w:cs="Arial"/>
          <w:b/>
          <w:caps/>
          <w:sz w:val="28"/>
          <w:szCs w:val="28"/>
        </w:rPr>
      </w:pPr>
    </w:p>
    <w:p w14:paraId="202628EA" w14:textId="77777777" w:rsidR="00E61E0B" w:rsidRDefault="00E61E0B" w:rsidP="006371DF">
      <w:pPr>
        <w:spacing w:after="0"/>
        <w:jc w:val="center"/>
        <w:rPr>
          <w:rFonts w:ascii="Arial" w:hAnsi="Arial" w:cs="Arial"/>
          <w:b/>
          <w:caps/>
          <w:sz w:val="28"/>
          <w:szCs w:val="28"/>
        </w:rPr>
      </w:pPr>
    </w:p>
    <w:p w14:paraId="72FC619C" w14:textId="77777777" w:rsidR="00E61E0B" w:rsidRDefault="00E61E0B" w:rsidP="006371DF">
      <w:pPr>
        <w:spacing w:after="0"/>
        <w:jc w:val="center"/>
        <w:rPr>
          <w:rFonts w:ascii="Arial" w:hAnsi="Arial" w:cs="Arial"/>
          <w:b/>
          <w:caps/>
          <w:sz w:val="28"/>
          <w:szCs w:val="28"/>
        </w:rPr>
      </w:pPr>
    </w:p>
    <w:p w14:paraId="57399E3F" w14:textId="77777777" w:rsidR="00E61E0B" w:rsidRDefault="00E61E0B" w:rsidP="006371DF">
      <w:pPr>
        <w:spacing w:after="0"/>
        <w:jc w:val="center"/>
        <w:rPr>
          <w:rFonts w:ascii="Arial" w:hAnsi="Arial" w:cs="Arial"/>
          <w:b/>
          <w:caps/>
          <w:sz w:val="28"/>
          <w:szCs w:val="28"/>
        </w:rPr>
      </w:pPr>
    </w:p>
    <w:p w14:paraId="5878CB66" w14:textId="77777777" w:rsidR="00E61E0B" w:rsidRDefault="00E61E0B" w:rsidP="006371DF">
      <w:pPr>
        <w:spacing w:after="0"/>
        <w:jc w:val="center"/>
        <w:rPr>
          <w:rFonts w:ascii="Arial" w:hAnsi="Arial" w:cs="Arial"/>
          <w:b/>
          <w:caps/>
          <w:sz w:val="28"/>
          <w:szCs w:val="28"/>
        </w:rPr>
      </w:pPr>
    </w:p>
    <w:p w14:paraId="2D1FF334" w14:textId="77777777" w:rsidR="00E61E0B" w:rsidRDefault="00E61E0B" w:rsidP="006371DF">
      <w:pPr>
        <w:spacing w:after="0"/>
        <w:jc w:val="center"/>
        <w:rPr>
          <w:rFonts w:ascii="Arial" w:hAnsi="Arial" w:cs="Arial"/>
          <w:b/>
          <w:caps/>
          <w:sz w:val="28"/>
          <w:szCs w:val="28"/>
        </w:rPr>
      </w:pPr>
    </w:p>
    <w:p w14:paraId="3DC1E1FD" w14:textId="77777777" w:rsidR="006371DF" w:rsidRDefault="006371DF" w:rsidP="006371DF">
      <w:pPr>
        <w:spacing w:after="0"/>
        <w:jc w:val="center"/>
        <w:rPr>
          <w:rFonts w:ascii="Arial" w:hAnsi="Arial" w:cs="Arial"/>
          <w:b/>
          <w:caps/>
          <w:sz w:val="28"/>
          <w:szCs w:val="28"/>
        </w:rPr>
      </w:pPr>
      <w:r w:rsidRPr="00AF74B4">
        <w:rPr>
          <w:rFonts w:ascii="Arial" w:hAnsi="Arial" w:cs="Arial"/>
          <w:b/>
          <w:caps/>
          <w:sz w:val="28"/>
          <w:szCs w:val="28"/>
        </w:rPr>
        <w:lastRenderedPageBreak/>
        <w:t>Hoteles previstos</w:t>
      </w:r>
    </w:p>
    <w:p w14:paraId="5207876B" w14:textId="77777777" w:rsidR="00E61E0B" w:rsidRPr="008C28E4" w:rsidRDefault="00E61E0B" w:rsidP="006371DF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caps/>
          <w:sz w:val="28"/>
          <w:szCs w:val="28"/>
        </w:rPr>
        <w:t>CAMBIAN según DISPONIBILIDAD</w:t>
      </w:r>
    </w:p>
    <w:tbl>
      <w:tblPr>
        <w:tblStyle w:val="Tablaconcuadrcula"/>
        <w:tblpPr w:leftFromText="141" w:rightFromText="141" w:vertAnchor="text" w:horzAnchor="margin" w:tblpXSpec="center" w:tblpY="225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764"/>
        <w:gridCol w:w="4351"/>
        <w:gridCol w:w="1656"/>
      </w:tblGrid>
      <w:tr w:rsidR="006371DF" w:rsidRPr="0095582F" w14:paraId="632C8B5D" w14:textId="77777777" w:rsidTr="000808DD">
        <w:tc>
          <w:tcPr>
            <w:tcW w:w="0" w:type="auto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B7B7"/>
            <w:vAlign w:val="center"/>
            <w:hideMark/>
          </w:tcPr>
          <w:p w14:paraId="05E2EBEA" w14:textId="77777777" w:rsidR="006371DF" w:rsidRPr="0095582F" w:rsidRDefault="006371DF" w:rsidP="000808D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5582F">
              <w:rPr>
                <w:rFonts w:ascii="Arial" w:hAnsi="Arial" w:cs="Arial"/>
                <w:b/>
                <w:sz w:val="24"/>
                <w:szCs w:val="24"/>
              </w:rPr>
              <w:t>CIUDAD</w:t>
            </w:r>
          </w:p>
        </w:tc>
        <w:tc>
          <w:tcPr>
            <w:tcW w:w="0" w:type="auto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B7B7"/>
            <w:vAlign w:val="center"/>
            <w:hideMark/>
          </w:tcPr>
          <w:p w14:paraId="6D8133E4" w14:textId="77777777" w:rsidR="006371DF" w:rsidRPr="0095582F" w:rsidRDefault="006371DF" w:rsidP="000808D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5582F">
              <w:rPr>
                <w:rFonts w:ascii="Arial" w:hAnsi="Arial" w:cs="Arial"/>
                <w:b/>
                <w:sz w:val="24"/>
                <w:szCs w:val="24"/>
              </w:rPr>
              <w:t>HOTEL</w:t>
            </w:r>
          </w:p>
        </w:tc>
        <w:tc>
          <w:tcPr>
            <w:tcW w:w="0" w:type="auto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B7B7"/>
            <w:vAlign w:val="center"/>
            <w:hideMark/>
          </w:tcPr>
          <w:p w14:paraId="10B0A166" w14:textId="77777777" w:rsidR="006371DF" w:rsidRPr="0095582F" w:rsidRDefault="006371DF" w:rsidP="000808D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5582F">
              <w:rPr>
                <w:rFonts w:ascii="Arial" w:hAnsi="Arial" w:cs="Arial"/>
                <w:b/>
                <w:sz w:val="24"/>
                <w:szCs w:val="24"/>
              </w:rPr>
              <w:t>CATEGORIA</w:t>
            </w:r>
          </w:p>
        </w:tc>
      </w:tr>
      <w:tr w:rsidR="006371DF" w:rsidRPr="0095582F" w14:paraId="5B11788C" w14:textId="77777777" w:rsidTr="000808DD">
        <w:tc>
          <w:tcPr>
            <w:tcW w:w="0" w:type="auto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B7B7"/>
            <w:hideMark/>
          </w:tcPr>
          <w:p w14:paraId="3EEB494D" w14:textId="77777777" w:rsidR="006371DF" w:rsidRPr="0095582F" w:rsidRDefault="006371DF" w:rsidP="000808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582F">
              <w:rPr>
                <w:rFonts w:ascii="Arial" w:hAnsi="Arial" w:cs="Arial"/>
                <w:sz w:val="24"/>
                <w:szCs w:val="24"/>
              </w:rPr>
              <w:t>MADRID</w:t>
            </w:r>
          </w:p>
        </w:tc>
        <w:tc>
          <w:tcPr>
            <w:tcW w:w="0" w:type="auto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DBDB" w:themeFill="accent2" w:themeFillTint="33"/>
            <w:hideMark/>
          </w:tcPr>
          <w:p w14:paraId="6367D2A2" w14:textId="77777777" w:rsidR="006371DF" w:rsidRPr="0095582F" w:rsidRDefault="006371DF" w:rsidP="000808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582F">
              <w:rPr>
                <w:rFonts w:ascii="Arial" w:hAnsi="Arial" w:cs="Arial"/>
                <w:sz w:val="24"/>
                <w:szCs w:val="24"/>
              </w:rPr>
              <w:t>FLORIDA NORTE</w:t>
            </w:r>
          </w:p>
        </w:tc>
        <w:tc>
          <w:tcPr>
            <w:tcW w:w="0" w:type="auto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DBDB" w:themeFill="accent2" w:themeFillTint="33"/>
            <w:hideMark/>
          </w:tcPr>
          <w:p w14:paraId="21086B84" w14:textId="77777777" w:rsidR="006371DF" w:rsidRPr="0095582F" w:rsidRDefault="006371DF" w:rsidP="000808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582F">
              <w:rPr>
                <w:rFonts w:ascii="Arial" w:hAnsi="Arial" w:cs="Arial"/>
                <w:sz w:val="24"/>
                <w:szCs w:val="24"/>
              </w:rPr>
              <w:t>P</w:t>
            </w:r>
          </w:p>
        </w:tc>
      </w:tr>
      <w:tr w:rsidR="006371DF" w:rsidRPr="0095582F" w14:paraId="323396FD" w14:textId="77777777" w:rsidTr="000808DD">
        <w:tc>
          <w:tcPr>
            <w:tcW w:w="0" w:type="auto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B7B7"/>
          </w:tcPr>
          <w:p w14:paraId="484A8BA5" w14:textId="77777777" w:rsidR="006371DF" w:rsidRPr="0095582F" w:rsidRDefault="006371DF" w:rsidP="000808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582F">
              <w:rPr>
                <w:rFonts w:ascii="Arial" w:hAnsi="Arial" w:cs="Arial"/>
                <w:sz w:val="24"/>
                <w:szCs w:val="24"/>
              </w:rPr>
              <w:t>BURDEOS</w:t>
            </w:r>
          </w:p>
        </w:tc>
        <w:tc>
          <w:tcPr>
            <w:tcW w:w="0" w:type="auto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DBDB" w:themeFill="accent2" w:themeFillTint="33"/>
          </w:tcPr>
          <w:p w14:paraId="6EDC0B49" w14:textId="77777777" w:rsidR="006371DF" w:rsidRPr="0095582F" w:rsidRDefault="006371DF" w:rsidP="000808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582F">
              <w:rPr>
                <w:rFonts w:ascii="Arial" w:hAnsi="Arial" w:cs="Arial"/>
                <w:sz w:val="24"/>
                <w:szCs w:val="24"/>
              </w:rPr>
              <w:t>NOVOTEL BORDEAUX LE LAC</w:t>
            </w:r>
          </w:p>
        </w:tc>
        <w:tc>
          <w:tcPr>
            <w:tcW w:w="0" w:type="auto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DBDB" w:themeFill="accent2" w:themeFillTint="33"/>
          </w:tcPr>
          <w:p w14:paraId="0AA9E144" w14:textId="77777777" w:rsidR="006371DF" w:rsidRPr="0095582F" w:rsidRDefault="006371DF" w:rsidP="000808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582F">
              <w:rPr>
                <w:rFonts w:ascii="Arial" w:hAnsi="Arial" w:cs="Arial"/>
                <w:sz w:val="24"/>
                <w:szCs w:val="24"/>
              </w:rPr>
              <w:t>P</w:t>
            </w:r>
          </w:p>
        </w:tc>
      </w:tr>
      <w:tr w:rsidR="006371DF" w:rsidRPr="0095582F" w14:paraId="69A20B74" w14:textId="77777777" w:rsidTr="000808DD">
        <w:tc>
          <w:tcPr>
            <w:tcW w:w="0" w:type="auto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B7B7"/>
          </w:tcPr>
          <w:p w14:paraId="003444FA" w14:textId="77777777" w:rsidR="006371DF" w:rsidRPr="0095582F" w:rsidRDefault="006371DF" w:rsidP="000808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582F">
              <w:rPr>
                <w:rFonts w:ascii="Arial" w:hAnsi="Arial" w:cs="Arial"/>
                <w:sz w:val="24"/>
                <w:szCs w:val="24"/>
              </w:rPr>
              <w:t>PARIS</w:t>
            </w:r>
          </w:p>
        </w:tc>
        <w:tc>
          <w:tcPr>
            <w:tcW w:w="0" w:type="auto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DBDB" w:themeFill="accent2" w:themeFillTint="33"/>
          </w:tcPr>
          <w:p w14:paraId="7046CEDC" w14:textId="77777777" w:rsidR="006371DF" w:rsidRPr="0095582F" w:rsidRDefault="006371DF" w:rsidP="000808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582F">
              <w:rPr>
                <w:rFonts w:ascii="Arial" w:hAnsi="Arial" w:cs="Arial"/>
                <w:sz w:val="24"/>
                <w:szCs w:val="24"/>
              </w:rPr>
              <w:t>SUITE NOVOTEL PORTE CHAPELLE</w:t>
            </w:r>
          </w:p>
        </w:tc>
        <w:tc>
          <w:tcPr>
            <w:tcW w:w="0" w:type="auto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DBDB" w:themeFill="accent2" w:themeFillTint="33"/>
          </w:tcPr>
          <w:p w14:paraId="677AB5EC" w14:textId="77777777" w:rsidR="006371DF" w:rsidRPr="0095582F" w:rsidRDefault="006371DF" w:rsidP="000808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582F">
              <w:rPr>
                <w:rFonts w:ascii="Arial" w:hAnsi="Arial" w:cs="Arial"/>
                <w:sz w:val="24"/>
                <w:szCs w:val="24"/>
              </w:rPr>
              <w:t>P</w:t>
            </w:r>
          </w:p>
        </w:tc>
      </w:tr>
      <w:tr w:rsidR="006371DF" w:rsidRPr="0095582F" w14:paraId="32C764B3" w14:textId="77777777" w:rsidTr="000808DD">
        <w:tc>
          <w:tcPr>
            <w:tcW w:w="0" w:type="auto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B7B7"/>
          </w:tcPr>
          <w:p w14:paraId="089E507D" w14:textId="77777777" w:rsidR="006371DF" w:rsidRPr="0095582F" w:rsidRDefault="006371DF" w:rsidP="000808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HEIDELBERG</w:t>
            </w:r>
          </w:p>
        </w:tc>
        <w:tc>
          <w:tcPr>
            <w:tcW w:w="0" w:type="auto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DBDB" w:themeFill="accent2" w:themeFillTint="33"/>
          </w:tcPr>
          <w:p w14:paraId="3C827BBD" w14:textId="77777777" w:rsidR="006371DF" w:rsidRPr="0095582F" w:rsidRDefault="006371DF" w:rsidP="000808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ARCADIA HOTEL HEIDELBERG</w:t>
            </w:r>
          </w:p>
        </w:tc>
        <w:tc>
          <w:tcPr>
            <w:tcW w:w="0" w:type="auto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DBDB" w:themeFill="accent2" w:themeFillTint="33"/>
          </w:tcPr>
          <w:p w14:paraId="74D1E191" w14:textId="77777777" w:rsidR="006371DF" w:rsidRPr="0095582F" w:rsidRDefault="006371DF" w:rsidP="000808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</w:t>
            </w:r>
          </w:p>
        </w:tc>
      </w:tr>
      <w:tr w:rsidR="006371DF" w:rsidRPr="0095582F" w14:paraId="3D7DA621" w14:textId="77777777" w:rsidTr="000808DD">
        <w:tc>
          <w:tcPr>
            <w:tcW w:w="0" w:type="auto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B7B7"/>
          </w:tcPr>
          <w:p w14:paraId="266EE598" w14:textId="77777777" w:rsidR="006371DF" w:rsidRDefault="006371DF" w:rsidP="000808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INNSBRUCK</w:t>
            </w:r>
          </w:p>
        </w:tc>
        <w:tc>
          <w:tcPr>
            <w:tcW w:w="0" w:type="auto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DBDB" w:themeFill="accent2" w:themeFillTint="33"/>
          </w:tcPr>
          <w:p w14:paraId="076AC566" w14:textId="77777777" w:rsidR="006371DF" w:rsidRDefault="006371DF" w:rsidP="000808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RUMERHOF</w:t>
            </w:r>
          </w:p>
        </w:tc>
        <w:tc>
          <w:tcPr>
            <w:tcW w:w="0" w:type="auto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DBDB" w:themeFill="accent2" w:themeFillTint="33"/>
          </w:tcPr>
          <w:p w14:paraId="262390FB" w14:textId="77777777" w:rsidR="006371DF" w:rsidRPr="0095582F" w:rsidRDefault="006371DF" w:rsidP="000808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</w:t>
            </w:r>
          </w:p>
        </w:tc>
      </w:tr>
      <w:tr w:rsidR="006371DF" w:rsidRPr="0095582F" w14:paraId="0505E1B0" w14:textId="77777777" w:rsidTr="000808DD">
        <w:tc>
          <w:tcPr>
            <w:tcW w:w="0" w:type="auto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B7B7"/>
          </w:tcPr>
          <w:p w14:paraId="185B1BA1" w14:textId="77777777" w:rsidR="006371DF" w:rsidRPr="0095582F" w:rsidRDefault="006371DF" w:rsidP="000808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582F">
              <w:rPr>
                <w:rFonts w:ascii="Arial" w:hAnsi="Arial" w:cs="Arial"/>
                <w:sz w:val="24"/>
                <w:szCs w:val="24"/>
              </w:rPr>
              <w:t>VIENA</w:t>
            </w:r>
          </w:p>
        </w:tc>
        <w:tc>
          <w:tcPr>
            <w:tcW w:w="0" w:type="auto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DBDB" w:themeFill="accent2" w:themeFillTint="33"/>
          </w:tcPr>
          <w:p w14:paraId="7A3FA895" w14:textId="77777777" w:rsidR="006371DF" w:rsidRPr="0095582F" w:rsidRDefault="006371DF" w:rsidP="000808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582F">
              <w:rPr>
                <w:rFonts w:ascii="Arial" w:hAnsi="Arial" w:cs="Arial"/>
                <w:sz w:val="24"/>
                <w:szCs w:val="24"/>
              </w:rPr>
              <w:t>SENATOR</w:t>
            </w:r>
          </w:p>
        </w:tc>
        <w:tc>
          <w:tcPr>
            <w:tcW w:w="0" w:type="auto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DBDB" w:themeFill="accent2" w:themeFillTint="33"/>
          </w:tcPr>
          <w:p w14:paraId="773345B3" w14:textId="77777777" w:rsidR="006371DF" w:rsidRPr="0095582F" w:rsidRDefault="006371DF" w:rsidP="000808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582F">
              <w:rPr>
                <w:rFonts w:ascii="Arial" w:hAnsi="Arial" w:cs="Arial"/>
                <w:sz w:val="24"/>
                <w:szCs w:val="24"/>
              </w:rPr>
              <w:t>P</w:t>
            </w:r>
          </w:p>
        </w:tc>
      </w:tr>
      <w:tr w:rsidR="006371DF" w:rsidRPr="0095582F" w14:paraId="67C71585" w14:textId="77777777" w:rsidTr="000808DD">
        <w:tc>
          <w:tcPr>
            <w:tcW w:w="0" w:type="auto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B7B7"/>
          </w:tcPr>
          <w:p w14:paraId="4DAFC194" w14:textId="77777777" w:rsidR="006371DF" w:rsidRPr="0095582F" w:rsidRDefault="006371DF" w:rsidP="000808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582F">
              <w:rPr>
                <w:rFonts w:ascii="Arial" w:hAnsi="Arial" w:cs="Arial"/>
                <w:sz w:val="24"/>
                <w:szCs w:val="24"/>
              </w:rPr>
              <w:t>VENECIA</w:t>
            </w:r>
          </w:p>
        </w:tc>
        <w:tc>
          <w:tcPr>
            <w:tcW w:w="0" w:type="auto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DBDB" w:themeFill="accent2" w:themeFillTint="33"/>
          </w:tcPr>
          <w:p w14:paraId="6AA21DC9" w14:textId="77777777" w:rsidR="006371DF" w:rsidRPr="0095582F" w:rsidRDefault="006371DF" w:rsidP="000808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582F">
              <w:rPr>
                <w:rFonts w:ascii="Arial" w:hAnsi="Arial" w:cs="Arial"/>
                <w:sz w:val="24"/>
                <w:szCs w:val="24"/>
              </w:rPr>
              <w:t>DELFINO</w:t>
            </w:r>
          </w:p>
        </w:tc>
        <w:tc>
          <w:tcPr>
            <w:tcW w:w="0" w:type="auto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DBDB" w:themeFill="accent2" w:themeFillTint="33"/>
          </w:tcPr>
          <w:p w14:paraId="685D8BBF" w14:textId="77777777" w:rsidR="006371DF" w:rsidRPr="0095582F" w:rsidRDefault="006371DF" w:rsidP="000808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582F">
              <w:rPr>
                <w:rFonts w:ascii="Arial" w:hAnsi="Arial" w:cs="Arial"/>
                <w:sz w:val="24"/>
                <w:szCs w:val="24"/>
              </w:rPr>
              <w:t>P</w:t>
            </w:r>
          </w:p>
        </w:tc>
      </w:tr>
      <w:tr w:rsidR="006371DF" w:rsidRPr="0095582F" w14:paraId="1B8D3D67" w14:textId="77777777" w:rsidTr="000808DD">
        <w:tc>
          <w:tcPr>
            <w:tcW w:w="0" w:type="auto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B7B7"/>
          </w:tcPr>
          <w:p w14:paraId="5B91882D" w14:textId="77777777" w:rsidR="006371DF" w:rsidRPr="0095582F" w:rsidRDefault="006371DF" w:rsidP="000808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582F">
              <w:rPr>
                <w:rFonts w:ascii="Arial" w:hAnsi="Arial" w:cs="Arial"/>
                <w:sz w:val="24"/>
                <w:szCs w:val="24"/>
              </w:rPr>
              <w:t>FLORENCIA</w:t>
            </w:r>
          </w:p>
        </w:tc>
        <w:tc>
          <w:tcPr>
            <w:tcW w:w="0" w:type="auto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DBDB" w:themeFill="accent2" w:themeFillTint="33"/>
          </w:tcPr>
          <w:p w14:paraId="7921FFA9" w14:textId="77777777" w:rsidR="006371DF" w:rsidRPr="0095582F" w:rsidRDefault="006371DF" w:rsidP="000808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582F">
              <w:rPr>
                <w:rFonts w:ascii="Arial" w:hAnsi="Arial" w:cs="Arial"/>
                <w:sz w:val="24"/>
                <w:szCs w:val="24"/>
              </w:rPr>
              <w:t>RAFFAELLO</w:t>
            </w:r>
          </w:p>
        </w:tc>
        <w:tc>
          <w:tcPr>
            <w:tcW w:w="0" w:type="auto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DBDB" w:themeFill="accent2" w:themeFillTint="33"/>
          </w:tcPr>
          <w:p w14:paraId="2859E404" w14:textId="77777777" w:rsidR="006371DF" w:rsidRPr="0095582F" w:rsidRDefault="006371DF" w:rsidP="000808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582F">
              <w:rPr>
                <w:rFonts w:ascii="Arial" w:hAnsi="Arial" w:cs="Arial"/>
                <w:sz w:val="24"/>
                <w:szCs w:val="24"/>
              </w:rPr>
              <w:t>P</w:t>
            </w:r>
          </w:p>
        </w:tc>
      </w:tr>
      <w:tr w:rsidR="006371DF" w:rsidRPr="0095582F" w14:paraId="224BA339" w14:textId="77777777" w:rsidTr="000808DD">
        <w:tc>
          <w:tcPr>
            <w:tcW w:w="0" w:type="auto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B7B7"/>
          </w:tcPr>
          <w:p w14:paraId="14796AFE" w14:textId="77777777" w:rsidR="006371DF" w:rsidRPr="0095582F" w:rsidRDefault="006371DF" w:rsidP="000808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582F">
              <w:rPr>
                <w:rFonts w:ascii="Arial" w:hAnsi="Arial" w:cs="Arial"/>
                <w:sz w:val="24"/>
                <w:szCs w:val="24"/>
              </w:rPr>
              <w:t>ROMA</w:t>
            </w:r>
          </w:p>
        </w:tc>
        <w:tc>
          <w:tcPr>
            <w:tcW w:w="0" w:type="auto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DBDB" w:themeFill="accent2" w:themeFillTint="33"/>
          </w:tcPr>
          <w:p w14:paraId="110A4C32" w14:textId="77777777" w:rsidR="006371DF" w:rsidRPr="0095582F" w:rsidRDefault="006371DF" w:rsidP="000808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582F">
              <w:rPr>
                <w:rFonts w:ascii="Arial" w:hAnsi="Arial" w:cs="Arial"/>
                <w:sz w:val="24"/>
                <w:szCs w:val="24"/>
              </w:rPr>
              <w:t>GRAND HOTEL FLEMING</w:t>
            </w:r>
          </w:p>
        </w:tc>
        <w:tc>
          <w:tcPr>
            <w:tcW w:w="0" w:type="auto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DBDB" w:themeFill="accent2" w:themeFillTint="33"/>
          </w:tcPr>
          <w:p w14:paraId="5319DD4D" w14:textId="77777777" w:rsidR="006371DF" w:rsidRPr="0095582F" w:rsidRDefault="006371DF" w:rsidP="000808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582F">
              <w:rPr>
                <w:rFonts w:ascii="Arial" w:hAnsi="Arial" w:cs="Arial"/>
                <w:sz w:val="24"/>
                <w:szCs w:val="24"/>
              </w:rPr>
              <w:t>P</w:t>
            </w:r>
          </w:p>
        </w:tc>
      </w:tr>
      <w:tr w:rsidR="006371DF" w:rsidRPr="0095582F" w14:paraId="44386547" w14:textId="77777777" w:rsidTr="000808DD">
        <w:tc>
          <w:tcPr>
            <w:tcW w:w="0" w:type="auto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B7B7"/>
          </w:tcPr>
          <w:p w14:paraId="4AC189CA" w14:textId="77777777" w:rsidR="006371DF" w:rsidRPr="0095582F" w:rsidRDefault="006371DF" w:rsidP="000808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582F">
              <w:rPr>
                <w:rFonts w:ascii="Arial" w:hAnsi="Arial" w:cs="Arial"/>
                <w:sz w:val="24"/>
                <w:szCs w:val="24"/>
              </w:rPr>
              <w:t>NIZA</w:t>
            </w:r>
          </w:p>
        </w:tc>
        <w:tc>
          <w:tcPr>
            <w:tcW w:w="0" w:type="auto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DBDB" w:themeFill="accent2" w:themeFillTint="33"/>
          </w:tcPr>
          <w:p w14:paraId="7DCFDA2E" w14:textId="77777777" w:rsidR="006371DF" w:rsidRPr="0095582F" w:rsidRDefault="006371DF" w:rsidP="000808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582F">
              <w:rPr>
                <w:rFonts w:ascii="Arial" w:hAnsi="Arial" w:cs="Arial"/>
                <w:sz w:val="24"/>
                <w:szCs w:val="24"/>
              </w:rPr>
              <w:t>PARK INN NIZA</w:t>
            </w:r>
          </w:p>
        </w:tc>
        <w:tc>
          <w:tcPr>
            <w:tcW w:w="0" w:type="auto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DBDB" w:themeFill="accent2" w:themeFillTint="33"/>
          </w:tcPr>
          <w:p w14:paraId="29F201B6" w14:textId="77777777" w:rsidR="006371DF" w:rsidRPr="0095582F" w:rsidRDefault="006371DF" w:rsidP="000808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582F">
              <w:rPr>
                <w:rFonts w:ascii="Arial" w:hAnsi="Arial" w:cs="Arial"/>
                <w:sz w:val="24"/>
                <w:szCs w:val="24"/>
              </w:rPr>
              <w:t>P</w:t>
            </w:r>
          </w:p>
        </w:tc>
      </w:tr>
      <w:tr w:rsidR="006371DF" w:rsidRPr="0095582F" w14:paraId="6F4F0D1D" w14:textId="77777777" w:rsidTr="000808DD">
        <w:tc>
          <w:tcPr>
            <w:tcW w:w="0" w:type="auto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B7B7"/>
          </w:tcPr>
          <w:p w14:paraId="42923D8B" w14:textId="77777777" w:rsidR="006371DF" w:rsidRPr="0095582F" w:rsidRDefault="006371DF" w:rsidP="000808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582F">
              <w:rPr>
                <w:rFonts w:ascii="Arial" w:hAnsi="Arial" w:cs="Arial"/>
                <w:sz w:val="24"/>
                <w:szCs w:val="24"/>
              </w:rPr>
              <w:t>BARCELONA</w:t>
            </w:r>
          </w:p>
        </w:tc>
        <w:tc>
          <w:tcPr>
            <w:tcW w:w="0" w:type="auto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DBDB" w:themeFill="accent2" w:themeFillTint="33"/>
          </w:tcPr>
          <w:p w14:paraId="7F4FD4C9" w14:textId="77777777" w:rsidR="006371DF" w:rsidRPr="0095582F" w:rsidRDefault="006371DF" w:rsidP="000808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582F">
              <w:rPr>
                <w:rFonts w:ascii="Arial" w:hAnsi="Arial" w:cs="Arial"/>
                <w:sz w:val="24"/>
                <w:szCs w:val="24"/>
              </w:rPr>
              <w:t>CATALONIA ATENAS</w:t>
            </w:r>
          </w:p>
        </w:tc>
        <w:tc>
          <w:tcPr>
            <w:tcW w:w="0" w:type="auto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DBDB" w:themeFill="accent2" w:themeFillTint="33"/>
          </w:tcPr>
          <w:p w14:paraId="34A31450" w14:textId="77777777" w:rsidR="006371DF" w:rsidRPr="0095582F" w:rsidRDefault="006371DF" w:rsidP="000808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582F">
              <w:rPr>
                <w:rFonts w:ascii="Arial" w:hAnsi="Arial" w:cs="Arial"/>
                <w:sz w:val="24"/>
                <w:szCs w:val="24"/>
              </w:rPr>
              <w:t>P</w:t>
            </w:r>
          </w:p>
        </w:tc>
      </w:tr>
    </w:tbl>
    <w:p w14:paraId="46B6F963" w14:textId="77777777" w:rsidR="006371DF" w:rsidRPr="008C28E4" w:rsidRDefault="006371DF" w:rsidP="006371DF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48A1B83" w14:textId="77777777" w:rsidR="006371DF" w:rsidRDefault="006371DF" w:rsidP="006371DF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14E548B" w14:textId="77777777" w:rsidR="006371DF" w:rsidRDefault="006371DF" w:rsidP="006371DF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650E3E52" w14:textId="77777777" w:rsidR="006371DF" w:rsidRPr="00434ACD" w:rsidRDefault="006371DF" w:rsidP="006371DF">
      <w:pPr>
        <w:autoSpaceDN w:val="0"/>
        <w:spacing w:after="0"/>
        <w:rPr>
          <w:rFonts w:ascii="Arial" w:hAnsi="Arial" w:cs="Arial"/>
          <w:color w:val="FF0000"/>
          <w:sz w:val="24"/>
          <w:szCs w:val="24"/>
        </w:rPr>
      </w:pPr>
    </w:p>
    <w:p w14:paraId="6E79CA4B" w14:textId="77777777" w:rsidR="00E61E0B" w:rsidRPr="00D77085" w:rsidRDefault="00E61E0B" w:rsidP="00E61E0B">
      <w:pPr>
        <w:jc w:val="both"/>
        <w:rPr>
          <w:b/>
          <w:color w:val="FF0000"/>
        </w:rPr>
      </w:pPr>
      <w:r w:rsidRPr="00D77085">
        <w:rPr>
          <w:b/>
          <w:color w:val="FF0000"/>
        </w:rPr>
        <w:t xml:space="preserve">IMPORTANTE: El programa se puede realizar en sentido inverso. El itinerario podrá sufrir modificaciones, pero el contenido y las visitas serán siempre respetados. Nos reservamos el derecho de trabajar con hoteles sin categorización oficial cuya calidad y categoría corresponden a hoteles de 3 </w:t>
      </w:r>
      <w:proofErr w:type="spellStart"/>
      <w:r w:rsidRPr="00D77085">
        <w:rPr>
          <w:b/>
          <w:color w:val="FF0000"/>
        </w:rPr>
        <w:t>ó</w:t>
      </w:r>
      <w:proofErr w:type="spellEnd"/>
      <w:r w:rsidRPr="00D77085">
        <w:rPr>
          <w:b/>
          <w:color w:val="FF0000"/>
        </w:rPr>
        <w:t xml:space="preserve"> 4 estrellas respectivamente y que se utilizan para el presente producto.</w:t>
      </w:r>
    </w:p>
    <w:p w14:paraId="51529EC6" w14:textId="77777777" w:rsidR="0051631D" w:rsidRDefault="0051631D" w:rsidP="0051631D">
      <w:pPr>
        <w:spacing w:after="0"/>
        <w:ind w:left="720"/>
        <w:rPr>
          <w:rFonts w:ascii="Arial" w:hAnsi="Arial" w:cs="Arial"/>
          <w:sz w:val="24"/>
          <w:szCs w:val="24"/>
        </w:rPr>
      </w:pPr>
    </w:p>
    <w:sectPr w:rsidR="0051631D" w:rsidSect="00112A5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080" w:bottom="1440" w:left="1080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8D8428" w14:textId="77777777" w:rsidR="00147BE1" w:rsidRDefault="00147BE1" w:rsidP="00112A5A">
      <w:pPr>
        <w:spacing w:after="0" w:line="240" w:lineRule="auto"/>
      </w:pPr>
      <w:r>
        <w:separator/>
      </w:r>
    </w:p>
  </w:endnote>
  <w:endnote w:type="continuationSeparator" w:id="0">
    <w:p w14:paraId="3D657E37" w14:textId="77777777" w:rsidR="00147BE1" w:rsidRDefault="00147BE1" w:rsidP="00112A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swaldlight">
    <w:altName w:val="Times New Roman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DC713A" w14:textId="77777777" w:rsidR="00F23F17" w:rsidRDefault="00F23F17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232CC4" w14:textId="77777777" w:rsidR="00B16B41" w:rsidRDefault="00B16B41" w:rsidP="00B16B41">
    <w:pPr>
      <w:pStyle w:val="Piedepgina"/>
      <w:jc w:val="center"/>
      <w:rPr>
        <w:rFonts w:ascii="Arial" w:hAnsi="Arial" w:cs="Arial"/>
        <w:b/>
        <w:sz w:val="18"/>
        <w:szCs w:val="20"/>
      </w:rPr>
    </w:pPr>
    <w:r>
      <w:rPr>
        <w:rFonts w:ascii="Arial" w:hAnsi="Arial" w:cs="Arial"/>
        <w:b/>
        <w:sz w:val="18"/>
        <w:szCs w:val="20"/>
      </w:rPr>
      <w:t xml:space="preserve">Quito: Luis Cordero y Reina Victoria, Edif. Isabela Park, Piso 2 </w:t>
    </w:r>
    <w:proofErr w:type="spellStart"/>
    <w:r>
      <w:rPr>
        <w:rFonts w:ascii="Arial" w:hAnsi="Arial" w:cs="Arial"/>
        <w:b/>
        <w:sz w:val="18"/>
        <w:szCs w:val="20"/>
      </w:rPr>
      <w:t>Ofi</w:t>
    </w:r>
    <w:proofErr w:type="spellEnd"/>
    <w:r>
      <w:rPr>
        <w:rFonts w:ascii="Arial" w:hAnsi="Arial" w:cs="Arial"/>
        <w:b/>
        <w:sz w:val="18"/>
        <w:szCs w:val="20"/>
      </w:rPr>
      <w:t xml:space="preserve">. 201 </w:t>
    </w:r>
    <w:proofErr w:type="spellStart"/>
    <w:r>
      <w:rPr>
        <w:rFonts w:ascii="Arial" w:hAnsi="Arial" w:cs="Arial"/>
        <w:b/>
        <w:sz w:val="18"/>
        <w:szCs w:val="20"/>
      </w:rPr>
      <w:t>Tlf</w:t>
    </w:r>
    <w:proofErr w:type="spellEnd"/>
    <w:r>
      <w:rPr>
        <w:rFonts w:ascii="Arial" w:hAnsi="Arial" w:cs="Arial"/>
        <w:b/>
        <w:sz w:val="18"/>
        <w:szCs w:val="20"/>
      </w:rPr>
      <w:t>: 2-351-7666 / 2-351-7387</w:t>
    </w:r>
  </w:p>
  <w:p w14:paraId="077946CE" w14:textId="77777777" w:rsidR="00B16B41" w:rsidRDefault="00B16B41" w:rsidP="00B16B41">
    <w:pPr>
      <w:pStyle w:val="Piedepgina"/>
      <w:jc w:val="center"/>
      <w:rPr>
        <w:rFonts w:ascii="Arial" w:hAnsi="Arial" w:cs="Arial"/>
        <w:b/>
        <w:sz w:val="18"/>
        <w:szCs w:val="20"/>
      </w:rPr>
    </w:pPr>
    <w:r>
      <w:rPr>
        <w:rFonts w:ascii="Arial" w:hAnsi="Arial" w:cs="Arial"/>
        <w:b/>
        <w:sz w:val="18"/>
        <w:szCs w:val="20"/>
      </w:rPr>
      <w:t xml:space="preserve">E-Mail: </w:t>
    </w:r>
    <w:hyperlink r:id="rId1" w:history="1">
      <w:r>
        <w:rPr>
          <w:rStyle w:val="Hipervnculo"/>
          <w:rFonts w:ascii="Arial" w:hAnsi="Arial" w:cs="Arial"/>
          <w:b/>
          <w:sz w:val="18"/>
          <w:szCs w:val="20"/>
        </w:rPr>
        <w:t>Info@simiamerica.com</w:t>
      </w:r>
    </w:hyperlink>
    <w:r>
      <w:rPr>
        <w:rFonts w:ascii="Arial" w:hAnsi="Arial" w:cs="Arial"/>
        <w:b/>
        <w:sz w:val="18"/>
        <w:szCs w:val="20"/>
      </w:rPr>
      <w:t xml:space="preserve"> / </w:t>
    </w:r>
    <w:hyperlink r:id="rId2" w:history="1">
      <w:r>
        <w:rPr>
          <w:rStyle w:val="Hipervnculo"/>
          <w:rFonts w:ascii="Arial" w:hAnsi="Arial" w:cs="Arial"/>
          <w:b/>
          <w:sz w:val="18"/>
          <w:szCs w:val="20"/>
        </w:rPr>
        <w:t>www.simiamerica.com</w:t>
      </w:r>
    </w:hyperlink>
  </w:p>
  <w:p w14:paraId="529DFA04" w14:textId="77777777" w:rsidR="00B16B41" w:rsidRDefault="00B16B41" w:rsidP="00B16B41">
    <w:pPr>
      <w:pStyle w:val="Piedepgina"/>
      <w:jc w:val="center"/>
      <w:rPr>
        <w:rFonts w:ascii="Arial" w:hAnsi="Arial" w:cs="Arial"/>
        <w:b/>
        <w:sz w:val="18"/>
        <w:szCs w:val="20"/>
      </w:rPr>
    </w:pPr>
    <w:r>
      <w:rPr>
        <w:rFonts w:ascii="Arial" w:hAnsi="Arial" w:cs="Arial"/>
        <w:b/>
        <w:sz w:val="18"/>
        <w:szCs w:val="20"/>
        <w:u w:val="single"/>
      </w:rPr>
      <w:t xml:space="preserve">ECUADOR </w:t>
    </w:r>
  </w:p>
  <w:p w14:paraId="118D599A" w14:textId="77777777" w:rsidR="009313F6" w:rsidRPr="009313F6" w:rsidRDefault="009313F6" w:rsidP="009313F6">
    <w:pPr>
      <w:tabs>
        <w:tab w:val="center" w:pos="4252"/>
        <w:tab w:val="right" w:pos="8504"/>
      </w:tabs>
      <w:spacing w:after="0" w:line="240" w:lineRule="auto"/>
      <w:jc w:val="center"/>
      <w:rPr>
        <w:rFonts w:ascii="Times New Roman" w:hAnsi="Times New Roman"/>
        <w:color w:val="000000"/>
        <w:sz w:val="16"/>
        <w:szCs w:val="16"/>
        <w:lang w:val="es-EC" w:eastAsia="es-EC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AF0AEE" w14:textId="77777777" w:rsidR="00F23F17" w:rsidRDefault="00F23F1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C62725" w14:textId="77777777" w:rsidR="00147BE1" w:rsidRDefault="00147BE1" w:rsidP="00112A5A">
      <w:pPr>
        <w:spacing w:after="0" w:line="240" w:lineRule="auto"/>
      </w:pPr>
      <w:r>
        <w:separator/>
      </w:r>
    </w:p>
  </w:footnote>
  <w:footnote w:type="continuationSeparator" w:id="0">
    <w:p w14:paraId="5A31C8A6" w14:textId="77777777" w:rsidR="00147BE1" w:rsidRDefault="00147BE1" w:rsidP="00112A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741994" w14:textId="77777777" w:rsidR="0090100D" w:rsidRDefault="00147BE1">
    <w:pPr>
      <w:pStyle w:val="Encabezado"/>
    </w:pPr>
    <w:r>
      <w:rPr>
        <w:noProof/>
        <w:lang w:val="es-EC" w:eastAsia="es-EC"/>
      </w:rPr>
      <w:pict w14:anchorId="01010FB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3253626" o:spid="_x0000_s2050" type="#_x0000_t75" style="position:absolute;margin-left:0;margin-top:0;width:487.2pt;height:219.25pt;z-index:-251656192;mso-position-horizontal:center;mso-position-horizontal-relative:margin;mso-position-vertical:center;mso-position-vertical-relative:margin" o:allowincell="f">
          <v:imagedata r:id="rId1" o:title="LOGO SIMI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532EAC" w14:textId="77777777" w:rsidR="00112A5A" w:rsidRDefault="00147BE1">
    <w:pPr>
      <w:pStyle w:val="Encabezado"/>
    </w:pPr>
    <w:r>
      <w:rPr>
        <w:noProof/>
        <w:lang w:val="es-EC" w:eastAsia="es-EC"/>
      </w:rPr>
      <w:pict w14:anchorId="20C4E3C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3253627" o:spid="_x0000_s2051" type="#_x0000_t75" style="position:absolute;margin-left:0;margin-top:0;width:487.2pt;height:219.25pt;z-index:-251655168;mso-position-horizontal:center;mso-position-horizontal-relative:margin;mso-position-vertical:center;mso-position-vertical-relative:margin" o:allowincell="f">
          <v:imagedata r:id="rId1" o:title="LOGO SIMI" gain="19661f" blacklevel="22938f"/>
          <w10:wrap anchorx="margin" anchory="margin"/>
        </v:shape>
      </w:pict>
    </w:r>
    <w:r w:rsidR="00FE49C5">
      <w:rPr>
        <w:noProof/>
        <w:lang w:val="es-EC" w:eastAsia="es-EC"/>
      </w:rPr>
      <w:drawing>
        <wp:anchor distT="0" distB="0" distL="114300" distR="114300" simplePos="0" relativeHeight="251658240" behindDoc="0" locked="0" layoutInCell="1" allowOverlap="1" wp14:anchorId="3C642723" wp14:editId="693E2BC3">
          <wp:simplePos x="0" y="0"/>
          <wp:positionH relativeFrom="margin">
            <wp:posOffset>-552450</wp:posOffset>
          </wp:positionH>
          <wp:positionV relativeFrom="paragraph">
            <wp:posOffset>-238125</wp:posOffset>
          </wp:positionV>
          <wp:extent cx="2419048" cy="1038095"/>
          <wp:effectExtent l="0" t="0" r="0" b="0"/>
          <wp:wrapThrough wrapText="bothSides">
            <wp:wrapPolygon edited="0">
              <wp:start x="2212" y="3569"/>
              <wp:lineTo x="1361" y="5552"/>
              <wp:lineTo x="1021" y="7535"/>
              <wp:lineTo x="1191" y="10707"/>
              <wp:lineTo x="170" y="14673"/>
              <wp:lineTo x="170" y="15863"/>
              <wp:lineTo x="851" y="17449"/>
              <wp:lineTo x="20415" y="17449"/>
              <wp:lineTo x="20585" y="16656"/>
              <wp:lineTo x="20585" y="7931"/>
              <wp:lineTo x="16162" y="6345"/>
              <wp:lineTo x="3743" y="3569"/>
              <wp:lineTo x="2212" y="3569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siiiiiii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19048" cy="10380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12A5A">
      <w:t xml:space="preserve">                                                                                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676C21" w14:textId="77777777" w:rsidR="0090100D" w:rsidRDefault="00147BE1">
    <w:pPr>
      <w:pStyle w:val="Encabezado"/>
    </w:pPr>
    <w:r>
      <w:rPr>
        <w:noProof/>
        <w:lang w:val="es-EC" w:eastAsia="es-EC"/>
      </w:rPr>
      <w:pict w14:anchorId="1121C94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3253625" o:spid="_x0000_s2049" type="#_x0000_t75" style="position:absolute;margin-left:0;margin-top:0;width:487.2pt;height:219.25pt;z-index:-251657216;mso-position-horizontal:center;mso-position-horizontal-relative:margin;mso-position-vertical:center;mso-position-vertical-relative:margin" o:allowincell="f">
          <v:imagedata r:id="rId1" o:title="LOGO SIMI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893DBF"/>
    <w:multiLevelType w:val="hybridMultilevel"/>
    <w:tmpl w:val="226864D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640451"/>
    <w:multiLevelType w:val="hybridMultilevel"/>
    <w:tmpl w:val="7B6C68A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22763F"/>
    <w:multiLevelType w:val="hybridMultilevel"/>
    <w:tmpl w:val="225A54B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s-ES" w:vendorID="64" w:dllVersion="131078" w:nlCheck="1" w:checkStyle="0"/>
  <w:activeWritingStyle w:appName="MSWord" w:lang="es-EC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E7CA8"/>
    <w:rsid w:val="000077ED"/>
    <w:rsid w:val="00052CD4"/>
    <w:rsid w:val="00061BF0"/>
    <w:rsid w:val="0009267A"/>
    <w:rsid w:val="000941B8"/>
    <w:rsid w:val="000A7B30"/>
    <w:rsid w:val="000C6762"/>
    <w:rsid w:val="000D5E28"/>
    <w:rsid w:val="000E2356"/>
    <w:rsid w:val="000E43F2"/>
    <w:rsid w:val="000E7020"/>
    <w:rsid w:val="000F0201"/>
    <w:rsid w:val="00112A5A"/>
    <w:rsid w:val="00147BE1"/>
    <w:rsid w:val="00156FEB"/>
    <w:rsid w:val="001A6026"/>
    <w:rsid w:val="001B2010"/>
    <w:rsid w:val="001E6585"/>
    <w:rsid w:val="001F1E59"/>
    <w:rsid w:val="00206CB1"/>
    <w:rsid w:val="00232783"/>
    <w:rsid w:val="002632E0"/>
    <w:rsid w:val="00270056"/>
    <w:rsid w:val="002E41E1"/>
    <w:rsid w:val="00305C90"/>
    <w:rsid w:val="003145E5"/>
    <w:rsid w:val="00324F21"/>
    <w:rsid w:val="00327F8C"/>
    <w:rsid w:val="00342FC7"/>
    <w:rsid w:val="003739F7"/>
    <w:rsid w:val="00390437"/>
    <w:rsid w:val="003A2A7D"/>
    <w:rsid w:val="003A6D40"/>
    <w:rsid w:val="00402C2E"/>
    <w:rsid w:val="004057AF"/>
    <w:rsid w:val="00416212"/>
    <w:rsid w:val="00434ACD"/>
    <w:rsid w:val="00437E1A"/>
    <w:rsid w:val="004B3A07"/>
    <w:rsid w:val="004B4A23"/>
    <w:rsid w:val="004C280A"/>
    <w:rsid w:val="00503087"/>
    <w:rsid w:val="005055D5"/>
    <w:rsid w:val="00512CBB"/>
    <w:rsid w:val="00514F24"/>
    <w:rsid w:val="0051631D"/>
    <w:rsid w:val="005807A4"/>
    <w:rsid w:val="005941A5"/>
    <w:rsid w:val="00614136"/>
    <w:rsid w:val="0061458A"/>
    <w:rsid w:val="00626C0D"/>
    <w:rsid w:val="00636AA9"/>
    <w:rsid w:val="006371DF"/>
    <w:rsid w:val="0069191A"/>
    <w:rsid w:val="006B6D3F"/>
    <w:rsid w:val="006C1168"/>
    <w:rsid w:val="006D5AD7"/>
    <w:rsid w:val="00713956"/>
    <w:rsid w:val="00713ABA"/>
    <w:rsid w:val="00721328"/>
    <w:rsid w:val="007222AA"/>
    <w:rsid w:val="007B5D42"/>
    <w:rsid w:val="007E6115"/>
    <w:rsid w:val="00814C59"/>
    <w:rsid w:val="00855DD1"/>
    <w:rsid w:val="008615B5"/>
    <w:rsid w:val="008804D0"/>
    <w:rsid w:val="00897C6D"/>
    <w:rsid w:val="008C28E4"/>
    <w:rsid w:val="008D3236"/>
    <w:rsid w:val="008D74E4"/>
    <w:rsid w:val="008E56E5"/>
    <w:rsid w:val="0090100D"/>
    <w:rsid w:val="009313F6"/>
    <w:rsid w:val="00935BB1"/>
    <w:rsid w:val="00971AF1"/>
    <w:rsid w:val="00993521"/>
    <w:rsid w:val="009A19CD"/>
    <w:rsid w:val="009D2F51"/>
    <w:rsid w:val="009E7CA8"/>
    <w:rsid w:val="00AF74B4"/>
    <w:rsid w:val="00B16B41"/>
    <w:rsid w:val="00B2258F"/>
    <w:rsid w:val="00BA0417"/>
    <w:rsid w:val="00BB00F1"/>
    <w:rsid w:val="00BD3D0C"/>
    <w:rsid w:val="00C44E91"/>
    <w:rsid w:val="00C55725"/>
    <w:rsid w:val="00C92188"/>
    <w:rsid w:val="00D173F2"/>
    <w:rsid w:val="00D42F6D"/>
    <w:rsid w:val="00DC1F20"/>
    <w:rsid w:val="00DC6129"/>
    <w:rsid w:val="00DC6C88"/>
    <w:rsid w:val="00E61E0B"/>
    <w:rsid w:val="00E65518"/>
    <w:rsid w:val="00E76EE1"/>
    <w:rsid w:val="00EA2DBA"/>
    <w:rsid w:val="00F033C3"/>
    <w:rsid w:val="00F0441F"/>
    <w:rsid w:val="00F23F17"/>
    <w:rsid w:val="00F814D0"/>
    <w:rsid w:val="00FB390E"/>
    <w:rsid w:val="00FE4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,"/>
  <w14:docId w14:val="50ECD00D"/>
  <w15:docId w15:val="{75AE686B-2101-4B40-9560-90A0A6411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6115"/>
    <w:pPr>
      <w:spacing w:after="200" w:line="276" w:lineRule="auto"/>
    </w:pPr>
    <w:rPr>
      <w:sz w:val="22"/>
      <w:szCs w:val="22"/>
      <w:lang w:eastAsia="en-US"/>
    </w:rPr>
  </w:style>
  <w:style w:type="paragraph" w:styleId="Ttulo4">
    <w:name w:val="heading 4"/>
    <w:basedOn w:val="Normal"/>
    <w:link w:val="Ttulo4Car"/>
    <w:uiPriority w:val="9"/>
    <w:qFormat/>
    <w:rsid w:val="00402C2E"/>
    <w:pPr>
      <w:spacing w:before="100" w:beforeAutospacing="1" w:after="100" w:afterAutospacing="1" w:line="240" w:lineRule="auto"/>
      <w:outlineLvl w:val="3"/>
    </w:pPr>
    <w:rPr>
      <w:rFonts w:ascii="oswaldlight" w:eastAsia="Times New Roman" w:hAnsi="oswaldlight"/>
      <w:spacing w:val="24"/>
      <w:sz w:val="29"/>
      <w:szCs w:val="29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E7C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9E7CA8"/>
    <w:rPr>
      <w:rFonts w:ascii="Tahoma" w:hAnsi="Tahoma" w:cs="Tahoma"/>
      <w:sz w:val="16"/>
      <w:szCs w:val="16"/>
    </w:rPr>
  </w:style>
  <w:style w:type="character" w:customStyle="1" w:styleId="Ttulo4Car">
    <w:name w:val="Título 4 Car"/>
    <w:link w:val="Ttulo4"/>
    <w:uiPriority w:val="9"/>
    <w:rsid w:val="00402C2E"/>
    <w:rPr>
      <w:rFonts w:ascii="oswaldlight" w:eastAsia="Times New Roman" w:hAnsi="oswaldlight"/>
      <w:spacing w:val="24"/>
      <w:sz w:val="29"/>
      <w:szCs w:val="29"/>
    </w:rPr>
  </w:style>
  <w:style w:type="character" w:customStyle="1" w:styleId="tamanogrande1">
    <w:name w:val="tamanogrande1"/>
    <w:rsid w:val="00402C2E"/>
    <w:rPr>
      <w:sz w:val="24"/>
      <w:szCs w:val="24"/>
    </w:rPr>
  </w:style>
  <w:style w:type="character" w:styleId="Textoennegrita">
    <w:name w:val="Strong"/>
    <w:uiPriority w:val="22"/>
    <w:qFormat/>
    <w:rsid w:val="00402C2E"/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112A5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12A5A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112A5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12A5A"/>
    <w:rPr>
      <w:sz w:val="22"/>
      <w:szCs w:val="22"/>
      <w:lang w:eastAsia="en-US"/>
    </w:rPr>
  </w:style>
  <w:style w:type="character" w:styleId="Hipervnculo">
    <w:name w:val="Hyperlink"/>
    <w:uiPriority w:val="99"/>
    <w:semiHidden/>
    <w:unhideWhenUsed/>
    <w:rsid w:val="00305C90"/>
    <w:rPr>
      <w:color w:val="0563C1"/>
      <w:u w:val="single"/>
    </w:rPr>
  </w:style>
  <w:style w:type="paragraph" w:styleId="Sinespaciado">
    <w:name w:val="No Spacing"/>
    <w:uiPriority w:val="1"/>
    <w:qFormat/>
    <w:rsid w:val="00305C90"/>
    <w:rPr>
      <w:sz w:val="22"/>
      <w:szCs w:val="22"/>
      <w:lang w:val="es-MX" w:eastAsia="en-US"/>
    </w:rPr>
  </w:style>
  <w:style w:type="table" w:styleId="Tablaconcuadrcula">
    <w:name w:val="Table Grid"/>
    <w:basedOn w:val="Tablanormal"/>
    <w:uiPriority w:val="39"/>
    <w:rsid w:val="008804D0"/>
    <w:rPr>
      <w:rFonts w:asciiTheme="minorHAnsi" w:eastAsiaTheme="minorHAnsi" w:hAnsiTheme="minorHAnsi" w:cstheme="minorBidi"/>
      <w:sz w:val="22"/>
      <w:szCs w:val="22"/>
      <w:lang w:val="es-EC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9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1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307783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415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586493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24" w:color="F5F5F5"/>
                        <w:left w:val="single" w:sz="12" w:space="24" w:color="F5F5F5"/>
                        <w:bottom w:val="single" w:sz="12" w:space="24" w:color="F5F5F5"/>
                        <w:right w:val="single" w:sz="12" w:space="24" w:color="F5F5F5"/>
                      </w:divBdr>
                      <w:divsChild>
                        <w:div w:id="2092921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381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5928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2" w:space="12" w:color="D0D0D0"/>
                                    <w:left w:val="single" w:sz="12" w:space="12" w:color="D0D0D0"/>
                                    <w:bottom w:val="single" w:sz="12" w:space="12" w:color="D0D0D0"/>
                                    <w:right w:val="single" w:sz="12" w:space="12" w:color="D0D0D0"/>
                                  </w:divBdr>
                                  <w:divsChild>
                                    <w:div w:id="246890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843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3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63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402999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22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836673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24" w:color="F5F5F5"/>
                        <w:left w:val="single" w:sz="12" w:space="24" w:color="F5F5F5"/>
                        <w:bottom w:val="single" w:sz="12" w:space="24" w:color="F5F5F5"/>
                        <w:right w:val="single" w:sz="12" w:space="24" w:color="F5F5F5"/>
                      </w:divBdr>
                      <w:divsChild>
                        <w:div w:id="79039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3017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704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2" w:space="12" w:color="D0D0D0"/>
                                    <w:left w:val="single" w:sz="12" w:space="12" w:color="D0D0D0"/>
                                    <w:bottom w:val="single" w:sz="12" w:space="12" w:color="D0D0D0"/>
                                    <w:right w:val="single" w:sz="12" w:space="12" w:color="D0D0D0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84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2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674795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931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247559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24" w:color="F5F5F5"/>
                        <w:left w:val="single" w:sz="12" w:space="24" w:color="F5F5F5"/>
                        <w:bottom w:val="single" w:sz="12" w:space="24" w:color="F5F5F5"/>
                        <w:right w:val="single" w:sz="12" w:space="24" w:color="F5F5F5"/>
                      </w:divBdr>
                      <w:divsChild>
                        <w:div w:id="224604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4469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3685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2" w:space="12" w:color="D0D0D0"/>
                                    <w:left w:val="single" w:sz="12" w:space="12" w:color="D0D0D0"/>
                                    <w:bottom w:val="single" w:sz="12" w:space="12" w:color="D0D0D0"/>
                                    <w:right w:val="single" w:sz="12" w:space="12" w:color="D0D0D0"/>
                                  </w:divBdr>
                                  <w:divsChild>
                                    <w:div w:id="1571767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58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9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06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818767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713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244000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24" w:color="F5F5F5"/>
                        <w:left w:val="single" w:sz="12" w:space="24" w:color="F5F5F5"/>
                        <w:bottom w:val="single" w:sz="12" w:space="24" w:color="F5F5F5"/>
                        <w:right w:val="single" w:sz="12" w:space="24" w:color="F5F5F5"/>
                      </w:divBdr>
                      <w:divsChild>
                        <w:div w:id="72943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9286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9219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2" w:space="12" w:color="D0D0D0"/>
                                    <w:left w:val="single" w:sz="12" w:space="12" w:color="D0D0D0"/>
                                    <w:bottom w:val="single" w:sz="12" w:space="12" w:color="D0D0D0"/>
                                    <w:right w:val="single" w:sz="12" w:space="12" w:color="D0D0D0"/>
                                  </w:divBdr>
                                  <w:divsChild>
                                    <w:div w:id="1018703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20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17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92493">
              <w:marLeft w:val="60"/>
              <w:marRight w:val="60"/>
              <w:marTop w:val="60"/>
              <w:marBottom w:val="60"/>
              <w:divBdr>
                <w:top w:val="single" w:sz="12" w:space="6" w:color="E0E0E0"/>
                <w:left w:val="single" w:sz="12" w:space="6" w:color="E0E0E0"/>
                <w:bottom w:val="single" w:sz="12" w:space="6" w:color="E0E0E0"/>
                <w:right w:val="single" w:sz="12" w:space="6" w:color="E0E0E0"/>
              </w:divBdr>
            </w:div>
            <w:div w:id="554394940">
              <w:marLeft w:val="60"/>
              <w:marRight w:val="60"/>
              <w:marTop w:val="60"/>
              <w:marBottom w:val="60"/>
              <w:divBdr>
                <w:top w:val="single" w:sz="12" w:space="6" w:color="E0E0E0"/>
                <w:left w:val="single" w:sz="12" w:space="6" w:color="E0E0E0"/>
                <w:bottom w:val="single" w:sz="12" w:space="6" w:color="E0E0E0"/>
                <w:right w:val="single" w:sz="12" w:space="6" w:color="E0E0E0"/>
              </w:divBdr>
            </w:div>
            <w:div w:id="1606229625">
              <w:marLeft w:val="60"/>
              <w:marRight w:val="60"/>
              <w:marTop w:val="60"/>
              <w:marBottom w:val="60"/>
              <w:divBdr>
                <w:top w:val="single" w:sz="12" w:space="6" w:color="E0E0E0"/>
                <w:left w:val="single" w:sz="12" w:space="6" w:color="E0E0E0"/>
                <w:bottom w:val="single" w:sz="12" w:space="6" w:color="E0E0E0"/>
                <w:right w:val="single" w:sz="12" w:space="6" w:color="E0E0E0"/>
              </w:divBdr>
            </w:div>
          </w:divsChild>
        </w:div>
        <w:div w:id="165826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867416">
              <w:marLeft w:val="60"/>
              <w:marRight w:val="60"/>
              <w:marTop w:val="60"/>
              <w:marBottom w:val="60"/>
              <w:divBdr>
                <w:top w:val="single" w:sz="12" w:space="6" w:color="E0E0E0"/>
                <w:left w:val="single" w:sz="12" w:space="6" w:color="E0E0E0"/>
                <w:bottom w:val="single" w:sz="12" w:space="6" w:color="E0E0E0"/>
                <w:right w:val="single" w:sz="12" w:space="6" w:color="E0E0E0"/>
              </w:divBdr>
            </w:div>
            <w:div w:id="1198153516">
              <w:marLeft w:val="60"/>
              <w:marRight w:val="60"/>
              <w:marTop w:val="60"/>
              <w:marBottom w:val="60"/>
              <w:divBdr>
                <w:top w:val="single" w:sz="12" w:space="6" w:color="E0E0E0"/>
                <w:left w:val="single" w:sz="12" w:space="6" w:color="E0E0E0"/>
                <w:bottom w:val="single" w:sz="12" w:space="6" w:color="E0E0E0"/>
                <w:right w:val="single" w:sz="12" w:space="6" w:color="E0E0E0"/>
              </w:divBdr>
            </w:div>
            <w:div w:id="1202129605">
              <w:marLeft w:val="60"/>
              <w:marRight w:val="60"/>
              <w:marTop w:val="60"/>
              <w:marBottom w:val="60"/>
              <w:divBdr>
                <w:top w:val="single" w:sz="12" w:space="6" w:color="E0E0E0"/>
                <w:left w:val="single" w:sz="12" w:space="6" w:color="E0E0E0"/>
                <w:bottom w:val="single" w:sz="12" w:space="6" w:color="E0E0E0"/>
                <w:right w:val="single" w:sz="12" w:space="6" w:color="E0E0E0"/>
              </w:divBdr>
            </w:div>
            <w:div w:id="729577524">
              <w:marLeft w:val="60"/>
              <w:marRight w:val="60"/>
              <w:marTop w:val="60"/>
              <w:marBottom w:val="60"/>
              <w:divBdr>
                <w:top w:val="single" w:sz="12" w:space="6" w:color="E0E0E0"/>
                <w:left w:val="single" w:sz="12" w:space="6" w:color="E0E0E0"/>
                <w:bottom w:val="single" w:sz="12" w:space="6" w:color="E0E0E0"/>
                <w:right w:val="single" w:sz="12" w:space="6" w:color="E0E0E0"/>
              </w:divBdr>
            </w:div>
            <w:div w:id="115223774">
              <w:marLeft w:val="60"/>
              <w:marRight w:val="60"/>
              <w:marTop w:val="60"/>
              <w:marBottom w:val="60"/>
              <w:divBdr>
                <w:top w:val="single" w:sz="12" w:space="6" w:color="E0E0E0"/>
                <w:left w:val="single" w:sz="12" w:space="6" w:color="E0E0E0"/>
                <w:bottom w:val="single" w:sz="12" w:space="6" w:color="E0E0E0"/>
                <w:right w:val="single" w:sz="12" w:space="6" w:color="E0E0E0"/>
              </w:divBdr>
            </w:div>
          </w:divsChild>
        </w:div>
        <w:div w:id="158368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985809">
              <w:marLeft w:val="60"/>
              <w:marRight w:val="60"/>
              <w:marTop w:val="60"/>
              <w:marBottom w:val="60"/>
              <w:divBdr>
                <w:top w:val="single" w:sz="12" w:space="6" w:color="E0E0E0"/>
                <w:left w:val="single" w:sz="12" w:space="6" w:color="E0E0E0"/>
                <w:bottom w:val="single" w:sz="12" w:space="6" w:color="E0E0E0"/>
                <w:right w:val="single" w:sz="12" w:space="6" w:color="E0E0E0"/>
              </w:divBdr>
            </w:div>
            <w:div w:id="1311014230">
              <w:marLeft w:val="60"/>
              <w:marRight w:val="60"/>
              <w:marTop w:val="60"/>
              <w:marBottom w:val="60"/>
              <w:divBdr>
                <w:top w:val="single" w:sz="12" w:space="6" w:color="E0E0E0"/>
                <w:left w:val="single" w:sz="12" w:space="6" w:color="E0E0E0"/>
                <w:bottom w:val="single" w:sz="12" w:space="6" w:color="E0E0E0"/>
                <w:right w:val="single" w:sz="12" w:space="6" w:color="E0E0E0"/>
              </w:divBdr>
            </w:div>
            <w:div w:id="2111317740">
              <w:marLeft w:val="60"/>
              <w:marRight w:val="60"/>
              <w:marTop w:val="60"/>
              <w:marBottom w:val="60"/>
              <w:divBdr>
                <w:top w:val="single" w:sz="12" w:space="6" w:color="E0E0E0"/>
                <w:left w:val="single" w:sz="12" w:space="6" w:color="E0E0E0"/>
                <w:bottom w:val="single" w:sz="12" w:space="6" w:color="E0E0E0"/>
                <w:right w:val="single" w:sz="12" w:space="6" w:color="E0E0E0"/>
              </w:divBdr>
            </w:div>
            <w:div w:id="1181090088">
              <w:marLeft w:val="60"/>
              <w:marRight w:val="60"/>
              <w:marTop w:val="60"/>
              <w:marBottom w:val="60"/>
              <w:divBdr>
                <w:top w:val="single" w:sz="12" w:space="6" w:color="E0E0E0"/>
                <w:left w:val="single" w:sz="12" w:space="6" w:color="E0E0E0"/>
                <w:bottom w:val="single" w:sz="12" w:space="6" w:color="E0E0E0"/>
                <w:right w:val="single" w:sz="12" w:space="6" w:color="E0E0E0"/>
              </w:divBdr>
            </w:div>
          </w:divsChild>
        </w:div>
        <w:div w:id="156429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202668">
              <w:marLeft w:val="60"/>
              <w:marRight w:val="60"/>
              <w:marTop w:val="60"/>
              <w:marBottom w:val="60"/>
              <w:divBdr>
                <w:top w:val="single" w:sz="12" w:space="6" w:color="E0E0E0"/>
                <w:left w:val="single" w:sz="12" w:space="6" w:color="E0E0E0"/>
                <w:bottom w:val="single" w:sz="12" w:space="6" w:color="E0E0E0"/>
                <w:right w:val="single" w:sz="12" w:space="6" w:color="E0E0E0"/>
              </w:divBdr>
            </w:div>
            <w:div w:id="455030548">
              <w:marLeft w:val="60"/>
              <w:marRight w:val="60"/>
              <w:marTop w:val="60"/>
              <w:marBottom w:val="60"/>
              <w:divBdr>
                <w:top w:val="single" w:sz="12" w:space="6" w:color="E0E0E0"/>
                <w:left w:val="single" w:sz="12" w:space="6" w:color="E0E0E0"/>
                <w:bottom w:val="single" w:sz="12" w:space="6" w:color="E0E0E0"/>
                <w:right w:val="single" w:sz="12" w:space="6" w:color="E0E0E0"/>
              </w:divBdr>
            </w:div>
            <w:div w:id="107086668">
              <w:marLeft w:val="60"/>
              <w:marRight w:val="60"/>
              <w:marTop w:val="60"/>
              <w:marBottom w:val="60"/>
              <w:divBdr>
                <w:top w:val="single" w:sz="12" w:space="6" w:color="E0E0E0"/>
                <w:left w:val="single" w:sz="12" w:space="6" w:color="E0E0E0"/>
                <w:bottom w:val="single" w:sz="12" w:space="6" w:color="E0E0E0"/>
                <w:right w:val="single" w:sz="12" w:space="6" w:color="E0E0E0"/>
              </w:divBdr>
            </w:div>
            <w:div w:id="2101563764">
              <w:marLeft w:val="60"/>
              <w:marRight w:val="60"/>
              <w:marTop w:val="60"/>
              <w:marBottom w:val="60"/>
              <w:divBdr>
                <w:top w:val="single" w:sz="12" w:space="6" w:color="E0E0E0"/>
                <w:left w:val="single" w:sz="12" w:space="6" w:color="E0E0E0"/>
                <w:bottom w:val="single" w:sz="12" w:space="6" w:color="E0E0E0"/>
                <w:right w:val="single" w:sz="12" w:space="6" w:color="E0E0E0"/>
              </w:divBdr>
            </w:div>
          </w:divsChild>
        </w:div>
        <w:div w:id="13606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68426">
              <w:marLeft w:val="60"/>
              <w:marRight w:val="60"/>
              <w:marTop w:val="60"/>
              <w:marBottom w:val="60"/>
              <w:divBdr>
                <w:top w:val="single" w:sz="12" w:space="6" w:color="E0E0E0"/>
                <w:left w:val="single" w:sz="12" w:space="6" w:color="E0E0E0"/>
                <w:bottom w:val="single" w:sz="12" w:space="6" w:color="E0E0E0"/>
                <w:right w:val="single" w:sz="12" w:space="6" w:color="E0E0E0"/>
              </w:divBdr>
            </w:div>
            <w:div w:id="295838439">
              <w:marLeft w:val="60"/>
              <w:marRight w:val="60"/>
              <w:marTop w:val="60"/>
              <w:marBottom w:val="60"/>
              <w:divBdr>
                <w:top w:val="single" w:sz="12" w:space="6" w:color="E0E0E0"/>
                <w:left w:val="single" w:sz="12" w:space="6" w:color="E0E0E0"/>
                <w:bottom w:val="single" w:sz="12" w:space="6" w:color="E0E0E0"/>
                <w:right w:val="single" w:sz="12" w:space="6" w:color="E0E0E0"/>
              </w:divBdr>
            </w:div>
            <w:div w:id="2111850716">
              <w:marLeft w:val="60"/>
              <w:marRight w:val="60"/>
              <w:marTop w:val="60"/>
              <w:marBottom w:val="60"/>
              <w:divBdr>
                <w:top w:val="single" w:sz="12" w:space="6" w:color="E0E0E0"/>
                <w:left w:val="single" w:sz="12" w:space="6" w:color="E0E0E0"/>
                <w:bottom w:val="single" w:sz="12" w:space="6" w:color="E0E0E0"/>
                <w:right w:val="single" w:sz="12" w:space="6" w:color="E0E0E0"/>
              </w:divBdr>
            </w:div>
            <w:div w:id="779297964">
              <w:marLeft w:val="60"/>
              <w:marRight w:val="60"/>
              <w:marTop w:val="60"/>
              <w:marBottom w:val="60"/>
              <w:divBdr>
                <w:top w:val="single" w:sz="12" w:space="6" w:color="E0E0E0"/>
                <w:left w:val="single" w:sz="12" w:space="6" w:color="E0E0E0"/>
                <w:bottom w:val="single" w:sz="12" w:space="6" w:color="E0E0E0"/>
                <w:right w:val="single" w:sz="12" w:space="6" w:color="E0E0E0"/>
              </w:divBdr>
            </w:div>
            <w:div w:id="1702315797">
              <w:marLeft w:val="60"/>
              <w:marRight w:val="60"/>
              <w:marTop w:val="60"/>
              <w:marBottom w:val="60"/>
              <w:divBdr>
                <w:top w:val="single" w:sz="12" w:space="6" w:color="E0E0E0"/>
                <w:left w:val="single" w:sz="12" w:space="6" w:color="E0E0E0"/>
                <w:bottom w:val="single" w:sz="12" w:space="6" w:color="E0E0E0"/>
                <w:right w:val="single" w:sz="12" w:space="6" w:color="E0E0E0"/>
              </w:divBdr>
            </w:div>
          </w:divsChild>
        </w:div>
        <w:div w:id="192926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845025">
              <w:marLeft w:val="60"/>
              <w:marRight w:val="60"/>
              <w:marTop w:val="60"/>
              <w:marBottom w:val="60"/>
              <w:divBdr>
                <w:top w:val="single" w:sz="12" w:space="6" w:color="E0E0E0"/>
                <w:left w:val="single" w:sz="12" w:space="6" w:color="E0E0E0"/>
                <w:bottom w:val="single" w:sz="12" w:space="6" w:color="E0E0E0"/>
                <w:right w:val="single" w:sz="12" w:space="6" w:color="E0E0E0"/>
              </w:divBdr>
            </w:div>
            <w:div w:id="181819352">
              <w:marLeft w:val="60"/>
              <w:marRight w:val="60"/>
              <w:marTop w:val="60"/>
              <w:marBottom w:val="60"/>
              <w:divBdr>
                <w:top w:val="single" w:sz="12" w:space="6" w:color="E0E0E0"/>
                <w:left w:val="single" w:sz="12" w:space="6" w:color="E0E0E0"/>
                <w:bottom w:val="single" w:sz="12" w:space="6" w:color="E0E0E0"/>
                <w:right w:val="single" w:sz="12" w:space="6" w:color="E0E0E0"/>
              </w:divBdr>
            </w:div>
            <w:div w:id="355274890">
              <w:marLeft w:val="60"/>
              <w:marRight w:val="60"/>
              <w:marTop w:val="60"/>
              <w:marBottom w:val="60"/>
              <w:divBdr>
                <w:top w:val="single" w:sz="12" w:space="6" w:color="E0E0E0"/>
                <w:left w:val="single" w:sz="12" w:space="6" w:color="E0E0E0"/>
                <w:bottom w:val="single" w:sz="12" w:space="6" w:color="E0E0E0"/>
                <w:right w:val="single" w:sz="12" w:space="6" w:color="E0E0E0"/>
              </w:divBdr>
            </w:div>
            <w:div w:id="357854766">
              <w:marLeft w:val="60"/>
              <w:marRight w:val="60"/>
              <w:marTop w:val="60"/>
              <w:marBottom w:val="60"/>
              <w:divBdr>
                <w:top w:val="single" w:sz="12" w:space="6" w:color="E0E0E0"/>
                <w:left w:val="single" w:sz="12" w:space="6" w:color="E0E0E0"/>
                <w:bottom w:val="single" w:sz="12" w:space="6" w:color="E0E0E0"/>
                <w:right w:val="single" w:sz="12" w:space="6" w:color="E0E0E0"/>
              </w:divBdr>
            </w:div>
          </w:divsChild>
        </w:div>
        <w:div w:id="180958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116853">
              <w:marLeft w:val="60"/>
              <w:marRight w:val="60"/>
              <w:marTop w:val="60"/>
              <w:marBottom w:val="60"/>
              <w:divBdr>
                <w:top w:val="single" w:sz="12" w:space="6" w:color="E0E0E0"/>
                <w:left w:val="single" w:sz="12" w:space="6" w:color="E0E0E0"/>
                <w:bottom w:val="single" w:sz="12" w:space="6" w:color="E0E0E0"/>
                <w:right w:val="single" w:sz="12" w:space="6" w:color="E0E0E0"/>
              </w:divBdr>
            </w:div>
            <w:div w:id="1509516141">
              <w:marLeft w:val="60"/>
              <w:marRight w:val="60"/>
              <w:marTop w:val="60"/>
              <w:marBottom w:val="60"/>
              <w:divBdr>
                <w:top w:val="single" w:sz="12" w:space="6" w:color="E0E0E0"/>
                <w:left w:val="single" w:sz="12" w:space="6" w:color="E0E0E0"/>
                <w:bottom w:val="single" w:sz="12" w:space="6" w:color="E0E0E0"/>
                <w:right w:val="single" w:sz="12" w:space="6" w:color="E0E0E0"/>
              </w:divBdr>
            </w:div>
            <w:div w:id="2116241457">
              <w:marLeft w:val="60"/>
              <w:marRight w:val="60"/>
              <w:marTop w:val="60"/>
              <w:marBottom w:val="60"/>
              <w:divBdr>
                <w:top w:val="single" w:sz="12" w:space="6" w:color="E0E0E0"/>
                <w:left w:val="single" w:sz="12" w:space="6" w:color="E0E0E0"/>
                <w:bottom w:val="single" w:sz="12" w:space="6" w:color="E0E0E0"/>
                <w:right w:val="single" w:sz="12" w:space="6" w:color="E0E0E0"/>
              </w:divBdr>
            </w:div>
            <w:div w:id="765157616">
              <w:marLeft w:val="60"/>
              <w:marRight w:val="60"/>
              <w:marTop w:val="60"/>
              <w:marBottom w:val="60"/>
              <w:divBdr>
                <w:top w:val="single" w:sz="12" w:space="6" w:color="E0E0E0"/>
                <w:left w:val="single" w:sz="12" w:space="6" w:color="E0E0E0"/>
                <w:bottom w:val="single" w:sz="12" w:space="6" w:color="E0E0E0"/>
                <w:right w:val="single" w:sz="12" w:space="6" w:color="E0E0E0"/>
              </w:divBdr>
            </w:div>
          </w:divsChild>
        </w:div>
        <w:div w:id="138020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491904">
              <w:marLeft w:val="60"/>
              <w:marRight w:val="60"/>
              <w:marTop w:val="60"/>
              <w:marBottom w:val="60"/>
              <w:divBdr>
                <w:top w:val="single" w:sz="12" w:space="6" w:color="E0E0E0"/>
                <w:left w:val="single" w:sz="12" w:space="6" w:color="E0E0E0"/>
                <w:bottom w:val="single" w:sz="12" w:space="6" w:color="E0E0E0"/>
                <w:right w:val="single" w:sz="12" w:space="6" w:color="E0E0E0"/>
              </w:divBdr>
            </w:div>
            <w:div w:id="635065790">
              <w:marLeft w:val="60"/>
              <w:marRight w:val="60"/>
              <w:marTop w:val="60"/>
              <w:marBottom w:val="60"/>
              <w:divBdr>
                <w:top w:val="single" w:sz="12" w:space="6" w:color="E0E0E0"/>
                <w:left w:val="single" w:sz="12" w:space="6" w:color="E0E0E0"/>
                <w:bottom w:val="single" w:sz="12" w:space="6" w:color="E0E0E0"/>
                <w:right w:val="single" w:sz="12" w:space="6" w:color="E0E0E0"/>
              </w:divBdr>
            </w:div>
            <w:div w:id="2094620023">
              <w:marLeft w:val="60"/>
              <w:marRight w:val="60"/>
              <w:marTop w:val="60"/>
              <w:marBottom w:val="60"/>
              <w:divBdr>
                <w:top w:val="single" w:sz="12" w:space="6" w:color="E0E0E0"/>
                <w:left w:val="single" w:sz="12" w:space="6" w:color="E0E0E0"/>
                <w:bottom w:val="single" w:sz="12" w:space="6" w:color="E0E0E0"/>
                <w:right w:val="single" w:sz="12" w:space="6" w:color="E0E0E0"/>
              </w:divBdr>
            </w:div>
          </w:divsChild>
        </w:div>
      </w:divsChild>
    </w:div>
    <w:div w:id="164183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8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2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193163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10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637615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24" w:color="F5F5F5"/>
                        <w:left w:val="single" w:sz="12" w:space="24" w:color="F5F5F5"/>
                        <w:bottom w:val="single" w:sz="12" w:space="24" w:color="F5F5F5"/>
                        <w:right w:val="single" w:sz="12" w:space="24" w:color="F5F5F5"/>
                      </w:divBdr>
                      <w:divsChild>
                        <w:div w:id="715659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68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8741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2" w:space="12" w:color="D0D0D0"/>
                                    <w:left w:val="single" w:sz="12" w:space="12" w:color="D0D0D0"/>
                                    <w:bottom w:val="single" w:sz="12" w:space="12" w:color="D0D0D0"/>
                                    <w:right w:val="single" w:sz="12" w:space="12" w:color="D0D0D0"/>
                                  </w:divBdr>
                                  <w:divsChild>
                                    <w:div w:id="802385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69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9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360434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803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338906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24" w:color="F5F5F5"/>
                        <w:left w:val="single" w:sz="12" w:space="24" w:color="F5F5F5"/>
                        <w:bottom w:val="single" w:sz="12" w:space="24" w:color="F5F5F5"/>
                        <w:right w:val="single" w:sz="12" w:space="24" w:color="F5F5F5"/>
                      </w:divBdr>
                      <w:divsChild>
                        <w:div w:id="932737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805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9547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2" w:space="12" w:color="D0D0D0"/>
                                    <w:left w:val="single" w:sz="12" w:space="12" w:color="D0D0D0"/>
                                    <w:bottom w:val="single" w:sz="12" w:space="12" w:color="D0D0D0"/>
                                    <w:right w:val="single" w:sz="12" w:space="12" w:color="D0D0D0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imiamerica.com" TargetMode="External"/><Relationship Id="rId1" Type="http://schemas.openxmlformats.org/officeDocument/2006/relationships/hyperlink" Target="mailto:Info@simiamerica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EEC779-8BC6-45D2-A824-3C43976459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5</Pages>
  <Words>1280</Words>
  <Characters>7046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Megatravel Agency</Company>
  <LinksUpToDate>false</LinksUpToDate>
  <CharactersWithSpaces>8310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Jaime</cp:lastModifiedBy>
  <cp:revision>48</cp:revision>
  <dcterms:created xsi:type="dcterms:W3CDTF">2015-03-18T18:58:00Z</dcterms:created>
  <dcterms:modified xsi:type="dcterms:W3CDTF">2020-02-01T20:42:00Z</dcterms:modified>
</cp:coreProperties>
</file>